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A5E28" w14:textId="77777777" w:rsidR="00FC7C5F" w:rsidRDefault="00FC7C5F" w:rsidP="00FC7C5F">
      <w:pPr>
        <w:tabs>
          <w:tab w:val="left" w:pos="709"/>
        </w:tabs>
        <w:ind w:firstLine="142"/>
        <w:jc w:val="right"/>
        <w:rPr>
          <w:rStyle w:val="apple-converted-space"/>
          <w:sz w:val="28"/>
          <w:szCs w:val="28"/>
          <w:shd w:val="clear" w:color="auto" w:fill="FFFFFF"/>
        </w:rPr>
      </w:pPr>
    </w:p>
    <w:p w14:paraId="13321C1C" w14:textId="64154524" w:rsidR="00FC7C5F" w:rsidRPr="00FC7C5F" w:rsidRDefault="00FC7C5F" w:rsidP="00FC7C5F">
      <w:pPr>
        <w:tabs>
          <w:tab w:val="left" w:pos="709"/>
        </w:tabs>
        <w:ind w:firstLine="142"/>
        <w:jc w:val="right"/>
        <w:rPr>
          <w:rStyle w:val="apple-converted-space"/>
          <w:shd w:val="clear" w:color="auto" w:fill="FFFFFF"/>
        </w:rPr>
      </w:pPr>
      <w:r w:rsidRPr="00FC7C5F">
        <w:rPr>
          <w:rStyle w:val="apple-converted-space"/>
          <w:shd w:val="clear" w:color="auto" w:fill="FFFFFF"/>
        </w:rPr>
        <w:t>Приложение №1 к техническому заданию</w:t>
      </w:r>
    </w:p>
    <w:p w14:paraId="2DC303A3" w14:textId="77777777" w:rsidR="0061232D" w:rsidRPr="00E45DE4" w:rsidRDefault="0061232D" w:rsidP="00FC7C5F"/>
    <w:p w14:paraId="6D533384" w14:textId="77777777" w:rsidR="00931D9E" w:rsidRPr="00E45DE4" w:rsidRDefault="00931D9E" w:rsidP="00931D9E">
      <w:pPr>
        <w:tabs>
          <w:tab w:val="left" w:pos="709"/>
        </w:tabs>
        <w:rPr>
          <w:rStyle w:val="hps"/>
        </w:rPr>
      </w:pPr>
    </w:p>
    <w:p w14:paraId="2BEC323C" w14:textId="015990D1" w:rsidR="00931D9E" w:rsidRPr="00FC7C5F" w:rsidRDefault="00FC7C5F" w:rsidP="00931D9E">
      <w:pPr>
        <w:tabs>
          <w:tab w:val="left" w:pos="709"/>
        </w:tabs>
        <w:ind w:firstLine="142"/>
        <w:jc w:val="center"/>
        <w:rPr>
          <w:bCs/>
          <w:sz w:val="28"/>
          <w:szCs w:val="28"/>
          <w:shd w:val="clear" w:color="auto" w:fill="FFFFFF"/>
        </w:rPr>
      </w:pPr>
      <w:r w:rsidRPr="00FC7C5F">
        <w:rPr>
          <w:rStyle w:val="apple-converted-space"/>
          <w:bCs/>
          <w:sz w:val="28"/>
          <w:szCs w:val="28"/>
          <w:shd w:val="clear" w:color="auto" w:fill="FFFFFF"/>
        </w:rPr>
        <w:t>Спецификация</w:t>
      </w:r>
    </w:p>
    <w:p w14:paraId="1F4FF533" w14:textId="77777777" w:rsidR="00931D9E" w:rsidRPr="00E45DE4" w:rsidRDefault="00931D9E" w:rsidP="00931D9E">
      <w:pPr>
        <w:tabs>
          <w:tab w:val="left" w:pos="709"/>
        </w:tabs>
        <w:ind w:firstLine="142"/>
        <w:jc w:val="both"/>
        <w:rPr>
          <w:shd w:val="clear" w:color="auto" w:fill="FFFFFF"/>
        </w:rPr>
      </w:pPr>
      <w:r w:rsidRPr="00E45DE4">
        <w:rPr>
          <w:rStyle w:val="apple-converted-space"/>
          <w:shd w:val="clear" w:color="auto" w:fill="FFFFFF"/>
        </w:rPr>
        <w:tab/>
      </w:r>
      <w:r w:rsidRPr="00E45DE4">
        <w:t xml:space="preserve">   </w:t>
      </w:r>
    </w:p>
    <w:tbl>
      <w:tblPr>
        <w:tblW w:w="11094" w:type="dxa"/>
        <w:tblInd w:w="-1176" w:type="dxa"/>
        <w:tblLayout w:type="fixed"/>
        <w:tblLook w:val="04A0" w:firstRow="1" w:lastRow="0" w:firstColumn="1" w:lastColumn="0" w:noHBand="0" w:noVBand="1"/>
      </w:tblPr>
      <w:tblGrid>
        <w:gridCol w:w="575"/>
        <w:gridCol w:w="1560"/>
        <w:gridCol w:w="3969"/>
        <w:gridCol w:w="1163"/>
        <w:gridCol w:w="992"/>
        <w:gridCol w:w="1279"/>
        <w:gridCol w:w="1556"/>
      </w:tblGrid>
      <w:tr w:rsidR="00931D9E" w:rsidRPr="00E45DE4" w14:paraId="232B5180" w14:textId="77777777" w:rsidTr="00B57FB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E715B" w14:textId="77777777" w:rsidR="00931D9E" w:rsidRPr="00E45DE4" w:rsidRDefault="00931D9E" w:rsidP="00C200FF">
            <w:pPr>
              <w:widowControl w:val="0"/>
              <w:rPr>
                <w:b/>
              </w:rPr>
            </w:pPr>
            <w:r w:rsidRPr="00E45DE4">
              <w:rPr>
                <w:b/>
              </w:rPr>
              <w:t>п/н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07BEB" w14:textId="77777777" w:rsidR="00FF6958" w:rsidRPr="00E45DE4" w:rsidRDefault="00931D9E" w:rsidP="00C200FF">
            <w:pPr>
              <w:widowControl w:val="0"/>
              <w:rPr>
                <w:b/>
              </w:rPr>
            </w:pPr>
            <w:proofErr w:type="spellStart"/>
            <w:r w:rsidRPr="00E45DE4">
              <w:rPr>
                <w:b/>
              </w:rPr>
              <w:t>Наимено</w:t>
            </w:r>
            <w:proofErr w:type="spellEnd"/>
          </w:p>
          <w:p w14:paraId="50C39390" w14:textId="77777777" w:rsidR="00FF6958" w:rsidRPr="00E45DE4" w:rsidRDefault="00931D9E" w:rsidP="00C200FF">
            <w:pPr>
              <w:widowControl w:val="0"/>
              <w:rPr>
                <w:b/>
              </w:rPr>
            </w:pPr>
            <w:proofErr w:type="spellStart"/>
            <w:r w:rsidRPr="00E45DE4">
              <w:rPr>
                <w:b/>
              </w:rPr>
              <w:t>вание</w:t>
            </w:r>
            <w:proofErr w:type="spellEnd"/>
            <w:r w:rsidRPr="00E45DE4">
              <w:rPr>
                <w:b/>
              </w:rPr>
              <w:t xml:space="preserve"> </w:t>
            </w:r>
            <w:proofErr w:type="spellStart"/>
            <w:r w:rsidRPr="00E45DE4">
              <w:rPr>
                <w:b/>
              </w:rPr>
              <w:t>продук</w:t>
            </w:r>
            <w:proofErr w:type="spellEnd"/>
          </w:p>
          <w:p w14:paraId="62CF8301" w14:textId="36BECCCD" w:rsidR="00931D9E" w:rsidRPr="00E45DE4" w:rsidRDefault="00931D9E" w:rsidP="00C200FF">
            <w:pPr>
              <w:widowControl w:val="0"/>
              <w:rPr>
                <w:b/>
              </w:rPr>
            </w:pPr>
            <w:proofErr w:type="spellStart"/>
            <w:r w:rsidRPr="00E45DE4">
              <w:rPr>
                <w:b/>
              </w:rPr>
              <w:t>ции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19A20" w14:textId="77777777" w:rsidR="00931D9E" w:rsidRPr="00E45DE4" w:rsidRDefault="00931D9E" w:rsidP="00C200FF">
            <w:pPr>
              <w:widowControl w:val="0"/>
              <w:rPr>
                <w:b/>
              </w:rPr>
            </w:pPr>
            <w:r w:rsidRPr="00E45DE4">
              <w:rPr>
                <w:b/>
              </w:rPr>
              <w:t>Характеристики продукции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7CEB9" w14:textId="77777777" w:rsidR="00FF6958" w:rsidRPr="00E45DE4" w:rsidRDefault="00931D9E" w:rsidP="00C200FF">
            <w:pPr>
              <w:widowControl w:val="0"/>
              <w:rPr>
                <w:b/>
              </w:rPr>
            </w:pPr>
            <w:r w:rsidRPr="00E45DE4">
              <w:rPr>
                <w:b/>
              </w:rPr>
              <w:t>Ед.</w:t>
            </w:r>
          </w:p>
          <w:p w14:paraId="62E29284" w14:textId="7A00D2E7" w:rsidR="00931D9E" w:rsidRPr="00E45DE4" w:rsidRDefault="00931D9E" w:rsidP="00C200FF">
            <w:pPr>
              <w:widowControl w:val="0"/>
              <w:rPr>
                <w:b/>
              </w:rPr>
            </w:pPr>
            <w:r w:rsidRPr="00E45DE4">
              <w:rPr>
                <w:b/>
              </w:rPr>
              <w:t>из</w:t>
            </w:r>
            <w:r w:rsidR="00FF6958" w:rsidRPr="00E45DE4">
              <w:rPr>
                <w:b/>
              </w:rPr>
              <w:t>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CA71" w14:textId="77777777" w:rsidR="00931D9E" w:rsidRPr="00E45DE4" w:rsidRDefault="00931D9E" w:rsidP="00C200FF">
            <w:pPr>
              <w:widowControl w:val="0"/>
              <w:rPr>
                <w:b/>
              </w:rPr>
            </w:pPr>
            <w:r w:rsidRPr="00E45DE4">
              <w:rPr>
                <w:b/>
              </w:rPr>
              <w:t>Кол-во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20786" w14:textId="77777777" w:rsidR="00931D9E" w:rsidRPr="00E45DE4" w:rsidRDefault="00931D9E" w:rsidP="00C200FF">
            <w:pPr>
              <w:widowControl w:val="0"/>
            </w:pPr>
            <w:r w:rsidRPr="00E45DE4">
              <w:rPr>
                <w:b/>
              </w:rPr>
              <w:t>Цена руб.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7B8A" w14:textId="77777777" w:rsidR="00931D9E" w:rsidRPr="00E45DE4" w:rsidRDefault="00931D9E" w:rsidP="00C200FF">
            <w:pPr>
              <w:widowControl w:val="0"/>
              <w:rPr>
                <w:b/>
              </w:rPr>
            </w:pPr>
            <w:r w:rsidRPr="00E45DE4">
              <w:rPr>
                <w:b/>
              </w:rPr>
              <w:t>Сумма руб.</w:t>
            </w:r>
          </w:p>
        </w:tc>
      </w:tr>
      <w:tr w:rsidR="002319D2" w:rsidRPr="00E45DE4" w14:paraId="0ABD8B4B" w14:textId="77777777" w:rsidTr="00B57FB6">
        <w:trPr>
          <w:trHeight w:val="45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25259" w14:textId="77777777" w:rsidR="002319D2" w:rsidRPr="00E45DE4" w:rsidRDefault="002319D2" w:rsidP="002319D2">
            <w:pPr>
              <w:pStyle w:val="af5"/>
              <w:widowControl w:val="0"/>
              <w:shd w:val="clear" w:color="auto" w:fill="FFFFFF"/>
              <w:snapToGrid w:val="0"/>
            </w:pPr>
            <w:r w:rsidRPr="00E45DE4">
              <w:t>1</w:t>
            </w:r>
          </w:p>
          <w:p w14:paraId="387DF8AC" w14:textId="77777777" w:rsidR="002319D2" w:rsidRPr="00E45DE4" w:rsidRDefault="002319D2" w:rsidP="002319D2">
            <w:pPr>
              <w:pStyle w:val="af5"/>
              <w:widowControl w:val="0"/>
              <w:shd w:val="clear" w:color="auto" w:fill="FFFFFF"/>
              <w:snapToGrid w:val="0"/>
            </w:pPr>
          </w:p>
          <w:p w14:paraId="53B9BE3E" w14:textId="77777777" w:rsidR="002319D2" w:rsidRPr="00E45DE4" w:rsidRDefault="002319D2" w:rsidP="002319D2">
            <w:pPr>
              <w:pStyle w:val="af5"/>
              <w:widowControl w:val="0"/>
              <w:shd w:val="clear" w:color="auto" w:fill="FFFFFF"/>
              <w:snapToGrid w:val="0"/>
            </w:pPr>
          </w:p>
          <w:p w14:paraId="17C42F9C" w14:textId="77777777" w:rsidR="002319D2" w:rsidRPr="00E45DE4" w:rsidRDefault="002319D2" w:rsidP="002319D2">
            <w:pPr>
              <w:pStyle w:val="af5"/>
              <w:widowControl w:val="0"/>
              <w:shd w:val="clear" w:color="auto" w:fill="FFFFFF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33A67" w14:textId="77777777" w:rsidR="002319D2" w:rsidRPr="00E45DE4" w:rsidRDefault="002319D2" w:rsidP="002319D2">
            <w:pPr>
              <w:widowControl w:val="0"/>
            </w:pPr>
            <w:r w:rsidRPr="00E45DE4">
              <w:rPr>
                <w:i/>
                <w:iCs/>
              </w:rPr>
              <w:t>Жидкая щелочная стиральная добавка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46D3D" w14:textId="77777777" w:rsidR="002319D2" w:rsidRPr="00E45DE4" w:rsidRDefault="002319D2" w:rsidP="002319D2">
            <w:r w:rsidRPr="00E45DE4">
              <w:rPr>
                <w:b/>
              </w:rPr>
              <w:t>Форма выпуска</w:t>
            </w:r>
            <w:r w:rsidRPr="00E45DE4">
              <w:t>: Жидкость</w:t>
            </w:r>
          </w:p>
          <w:p w14:paraId="3B9FA59C" w14:textId="77777777" w:rsidR="002319D2" w:rsidRPr="00E45DE4" w:rsidRDefault="002319D2" w:rsidP="002319D2">
            <w:r w:rsidRPr="00E45DE4">
              <w:rPr>
                <w:b/>
              </w:rPr>
              <w:t>Потребительские свойства:</w:t>
            </w:r>
            <w:r w:rsidRPr="00E45DE4">
              <w:t xml:space="preserve"> Жидкая щелочная стиральная добавка, предназначена для профессионального использования. Используется в комбинации со стиральными средствами, добавками или со стиральным порошком. Добавка предназначается для стирки рабочей одежды, белья гостиниц, предприятий пищевой промышленности, медицинских учреждений. Подходит для цветных и белых тканей.  Подходит для хлопчатобумажных тканей, тканей из хлопка с полиэстером, и др. Можно применять на разных этапах стирки.  Можно использовать во всех промышленных стиральных машинах. Подходит для применения в воде любой жесткости</w:t>
            </w:r>
          </w:p>
          <w:p w14:paraId="76A13373" w14:textId="77777777" w:rsidR="002319D2" w:rsidRPr="00E45DE4" w:rsidRDefault="002319D2" w:rsidP="002319D2">
            <w:r w:rsidRPr="00E45DE4">
              <w:t>Содержащаяся в составе комбинация щелочей и комплексующих веществ не допускает образования серого оттенка тканей. Хорошо удаляет масла и жиры. Не содержит фосфатов и оптических отбеливателей</w:t>
            </w:r>
          </w:p>
          <w:p w14:paraId="213FC48E" w14:textId="77777777" w:rsidR="002319D2" w:rsidRPr="00E45DE4" w:rsidRDefault="002319D2" w:rsidP="002319D2">
            <w:r w:rsidRPr="00E45DE4">
              <w:rPr>
                <w:b/>
                <w:bCs/>
              </w:rPr>
              <w:t>Тип средства:</w:t>
            </w:r>
            <w:r w:rsidRPr="00E45DE4">
              <w:t xml:space="preserve"> Щелочное</w:t>
            </w:r>
          </w:p>
          <w:p w14:paraId="26644624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Плотность при 20°С, г/мл: </w:t>
            </w:r>
            <w:r w:rsidRPr="00E45DE4">
              <w:t>не менее 1,2 и не более 1,4</w:t>
            </w:r>
          </w:p>
          <w:p w14:paraId="6FE3A2A6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рН продукта: </w:t>
            </w:r>
            <w:r w:rsidRPr="00E45DE4">
              <w:t>не менее 12,0 и не более 13,0.</w:t>
            </w:r>
          </w:p>
          <w:p w14:paraId="0AE3B6C4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Максимальная дозировка г/кг сухого белья: </w:t>
            </w:r>
            <w:r w:rsidRPr="00E45DE4">
              <w:t xml:space="preserve">10 г/кг </w:t>
            </w:r>
          </w:p>
          <w:p w14:paraId="5CE72570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Состав: </w:t>
            </w:r>
            <w:r w:rsidRPr="00E45DE4">
              <w:t xml:space="preserve">&gt;30% Гидроксид натрия </w:t>
            </w:r>
            <w:proofErr w:type="gramStart"/>
            <w:r w:rsidRPr="00E45DE4">
              <w:t>&lt; 5</w:t>
            </w:r>
            <w:proofErr w:type="gramEnd"/>
            <w:r w:rsidRPr="00E45DE4">
              <w:t xml:space="preserve">% фосфонаты, </w:t>
            </w:r>
            <w:proofErr w:type="spellStart"/>
            <w:r w:rsidRPr="00E45DE4">
              <w:t>поликарбоксилаты</w:t>
            </w:r>
            <w:proofErr w:type="spellEnd"/>
            <w:r w:rsidRPr="00E45DE4">
              <w:t>. Водный раствор, стабилизаторы, комплектующие вещества</w:t>
            </w:r>
          </w:p>
          <w:p w14:paraId="2A942849" w14:textId="0F69AE2C" w:rsidR="002319D2" w:rsidRPr="00E45DE4" w:rsidRDefault="002319D2" w:rsidP="002319D2">
            <w:r w:rsidRPr="00E45DE4">
              <w:rPr>
                <w:b/>
                <w:bCs/>
              </w:rPr>
              <w:t xml:space="preserve">Требование к упаковке: </w:t>
            </w:r>
            <w:r w:rsidRPr="00E45DE4">
              <w:t>Пластиковая канистра объемом не менее 2</w:t>
            </w:r>
            <w:r>
              <w:t>0</w:t>
            </w:r>
            <w:r w:rsidRPr="00E45DE4">
              <w:t xml:space="preserve"> </w:t>
            </w:r>
            <w:r>
              <w:t>л</w:t>
            </w:r>
            <w:r w:rsidRPr="00E45DE4">
              <w:t xml:space="preserve"> и не более 26</w:t>
            </w:r>
            <w:r>
              <w:t>л</w:t>
            </w:r>
            <w:r w:rsidRPr="00E45DE4">
              <w:t xml:space="preserve"> </w:t>
            </w:r>
          </w:p>
          <w:p w14:paraId="10DA2FE5" w14:textId="77777777" w:rsidR="002319D2" w:rsidRPr="00E45DE4" w:rsidRDefault="002319D2" w:rsidP="002319D2">
            <w:pPr>
              <w:widowControl w:val="0"/>
            </w:pPr>
            <w:r w:rsidRPr="00E45DE4">
              <w:rPr>
                <w:b/>
                <w:bCs/>
              </w:rPr>
              <w:t>Совместимость товара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4F2B2E">
              <w:t>Должен</w:t>
            </w:r>
            <w:proofErr w:type="gramEnd"/>
            <w:r w:rsidRPr="004F2B2E">
              <w:t xml:space="preserve"> быть совместим со специальной </w:t>
            </w:r>
            <w:r w:rsidRPr="004F2B2E">
              <w:lastRenderedPageBreak/>
              <w:t xml:space="preserve">центральной дозирующей системой </w:t>
            </w:r>
            <w:proofErr w:type="spellStart"/>
            <w:r w:rsidRPr="004F2B2E">
              <w:rPr>
                <w:lang w:val="en-US"/>
              </w:rPr>
              <w:t>Christeyns</w:t>
            </w:r>
            <w:proofErr w:type="spellEnd"/>
            <w:r w:rsidRPr="004F2B2E">
              <w:t xml:space="preserve"> </w:t>
            </w:r>
            <w:r w:rsidRPr="004F2B2E">
              <w:rPr>
                <w:lang w:val="en-US"/>
              </w:rPr>
              <w:t>Flux</w:t>
            </w:r>
            <w:r w:rsidRPr="004F2B2E">
              <w:t>-</w:t>
            </w:r>
            <w:r w:rsidRPr="004F2B2E">
              <w:rPr>
                <w:lang w:val="en-US"/>
              </w:rPr>
              <w:t>Compact</w:t>
            </w:r>
            <w:r w:rsidRPr="004F2B2E">
              <w:t xml:space="preserve"> 2, используемой Заказчиком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C2096" w14:textId="3338ABDF" w:rsidR="002319D2" w:rsidRPr="00E45DE4" w:rsidRDefault="002319D2" w:rsidP="002319D2">
            <w:pPr>
              <w:widowControl w:val="0"/>
            </w:pPr>
            <w:r w:rsidRPr="00E45DE4">
              <w:lastRenderedPageBreak/>
              <w:t>Кан. 20л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82ADD67" w14:textId="542EC0E4" w:rsidR="002319D2" w:rsidRPr="00A427E1" w:rsidRDefault="002319D2" w:rsidP="002319D2">
            <w:pPr>
              <w:pStyle w:val="af5"/>
              <w:widowControl w:val="0"/>
              <w:snapToGrid w:val="0"/>
              <w:jc w:val="center"/>
            </w:pPr>
            <w:r w:rsidRPr="00A427E1">
              <w:rPr>
                <w:color w:val="000000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F7C9A1F" w14:textId="4DE6CA03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10 548,47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A319211" w14:textId="29E0A9B0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527 423,50</w:t>
            </w:r>
          </w:p>
        </w:tc>
      </w:tr>
      <w:tr w:rsidR="002319D2" w:rsidRPr="00E45DE4" w14:paraId="44934CA8" w14:textId="77777777" w:rsidTr="00B57FB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73F9B" w14:textId="61F09BAD" w:rsidR="002319D2" w:rsidRPr="00E45DE4" w:rsidRDefault="002319D2" w:rsidP="002319D2">
            <w:pPr>
              <w:widowControl w:val="0"/>
              <w:shd w:val="clear" w:color="auto" w:fill="FFFFFF"/>
              <w:snapToGrid w:val="0"/>
              <w:rPr>
                <w:color w:val="000000"/>
                <w:shd w:val="clear" w:color="auto" w:fill="FFFFFF"/>
                <w:lang w:val="en-US"/>
              </w:rPr>
            </w:pPr>
            <w:r w:rsidRPr="00E45DE4">
              <w:rPr>
                <w:color w:val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EC1EF" w14:textId="77777777" w:rsidR="002319D2" w:rsidRPr="00410B3D" w:rsidRDefault="002319D2" w:rsidP="002319D2">
            <w:pPr>
              <w:rPr>
                <w:i/>
                <w:iCs/>
              </w:rPr>
            </w:pPr>
            <w:r w:rsidRPr="00410B3D">
              <w:rPr>
                <w:i/>
                <w:iCs/>
                <w:sz w:val="22"/>
                <w:szCs w:val="22"/>
              </w:rPr>
              <w:t>Концентрированная отбеливающая добавка</w:t>
            </w:r>
          </w:p>
          <w:p w14:paraId="0BCFF7FA" w14:textId="77777777" w:rsidR="002319D2" w:rsidRPr="00E45DE4" w:rsidRDefault="002319D2" w:rsidP="002319D2">
            <w:pPr>
              <w:rPr>
                <w:i/>
                <w:i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2C078" w14:textId="77777777" w:rsidR="002319D2" w:rsidRPr="00CA4286" w:rsidRDefault="002319D2" w:rsidP="002319D2">
            <w:r w:rsidRPr="00CA4286">
              <w:rPr>
                <w:b/>
                <w:sz w:val="22"/>
                <w:szCs w:val="22"/>
              </w:rPr>
              <w:t>Форма выпуска</w:t>
            </w:r>
            <w:r w:rsidRPr="00CA4286">
              <w:rPr>
                <w:sz w:val="22"/>
                <w:szCs w:val="22"/>
              </w:rPr>
              <w:t>: Жидкость</w:t>
            </w:r>
          </w:p>
          <w:p w14:paraId="5ECEA2D8" w14:textId="77777777" w:rsidR="002319D2" w:rsidRPr="00CA4286" w:rsidRDefault="002319D2" w:rsidP="002319D2">
            <w:r w:rsidRPr="00CA4286">
              <w:rPr>
                <w:b/>
                <w:sz w:val="22"/>
                <w:szCs w:val="22"/>
              </w:rPr>
              <w:t>Потребительские свойства</w:t>
            </w:r>
            <w:r w:rsidRPr="00CA4286">
              <w:rPr>
                <w:sz w:val="22"/>
                <w:szCs w:val="22"/>
              </w:rPr>
              <w:t>: Жидкий концентрированная отбеливающая добавка для тканей. Наличие возможности использовать средство на любых типах тканей, включая окрашенные. Обладает пятно выводящими свойствами. Отбеливание на основе уксусной кислоты.</w:t>
            </w:r>
          </w:p>
          <w:p w14:paraId="384A1DD9" w14:textId="77777777" w:rsidR="002319D2" w:rsidRPr="00CA4286" w:rsidRDefault="002319D2" w:rsidP="002319D2">
            <w:r w:rsidRPr="00CA4286">
              <w:rPr>
                <w:sz w:val="22"/>
                <w:szCs w:val="22"/>
              </w:rPr>
              <w:t>Подходит для применения в воде любой жесткости</w:t>
            </w:r>
          </w:p>
          <w:p w14:paraId="0E67DE75" w14:textId="77777777" w:rsidR="002319D2" w:rsidRPr="00CA4286" w:rsidRDefault="002319D2" w:rsidP="002319D2">
            <w:r w:rsidRPr="00CA4286">
              <w:rPr>
                <w:b/>
                <w:bCs/>
                <w:sz w:val="22"/>
                <w:szCs w:val="22"/>
              </w:rPr>
              <w:t>Тип средства:</w:t>
            </w:r>
            <w:r w:rsidRPr="00CA4286">
              <w:rPr>
                <w:sz w:val="22"/>
                <w:szCs w:val="22"/>
              </w:rPr>
              <w:t xml:space="preserve"> Кислородосодержащее</w:t>
            </w:r>
          </w:p>
          <w:p w14:paraId="41CDF310" w14:textId="77777777" w:rsidR="002319D2" w:rsidRPr="00CA4286" w:rsidRDefault="002319D2" w:rsidP="002319D2">
            <w:pPr>
              <w:rPr>
                <w:b/>
                <w:bCs/>
              </w:rPr>
            </w:pPr>
            <w:r w:rsidRPr="00CA4286">
              <w:rPr>
                <w:b/>
                <w:bCs/>
                <w:sz w:val="22"/>
                <w:szCs w:val="22"/>
              </w:rPr>
              <w:t>Диапазон рабочей температуры, °</w:t>
            </w:r>
            <w:proofErr w:type="gramStart"/>
            <w:r w:rsidRPr="00CA4286">
              <w:rPr>
                <w:b/>
                <w:bCs/>
                <w:sz w:val="22"/>
                <w:szCs w:val="22"/>
              </w:rPr>
              <w:t>С :</w:t>
            </w:r>
            <w:proofErr w:type="gramEnd"/>
          </w:p>
          <w:p w14:paraId="14F28E5F" w14:textId="77777777" w:rsidR="002319D2" w:rsidRPr="00CA4286" w:rsidRDefault="002319D2" w:rsidP="002319D2">
            <w:r w:rsidRPr="00CA4286">
              <w:rPr>
                <w:sz w:val="22"/>
                <w:szCs w:val="22"/>
              </w:rPr>
              <w:t>от 40 °С до 75 °С</w:t>
            </w:r>
          </w:p>
          <w:p w14:paraId="384C9905" w14:textId="4B449C95" w:rsidR="002319D2" w:rsidRPr="00CA4286" w:rsidRDefault="002319D2" w:rsidP="002319D2">
            <w:r w:rsidRPr="00CA4286">
              <w:rPr>
                <w:b/>
                <w:bCs/>
                <w:sz w:val="22"/>
                <w:szCs w:val="22"/>
              </w:rPr>
              <w:t>Плотность при 20°С, г/</w:t>
            </w:r>
            <w:proofErr w:type="gramStart"/>
            <w:r w:rsidRPr="00CA4286">
              <w:rPr>
                <w:b/>
                <w:bCs/>
                <w:sz w:val="22"/>
                <w:szCs w:val="22"/>
              </w:rPr>
              <w:t>мл :</w:t>
            </w:r>
            <w:proofErr w:type="gramEnd"/>
            <w:r w:rsidRPr="00CA4286">
              <w:rPr>
                <w:sz w:val="22"/>
                <w:szCs w:val="22"/>
              </w:rPr>
              <w:t xml:space="preserve"> Не менее 1 и не более 1,</w:t>
            </w:r>
            <w:r>
              <w:rPr>
                <w:sz w:val="22"/>
                <w:szCs w:val="22"/>
              </w:rPr>
              <w:t>2</w:t>
            </w:r>
          </w:p>
          <w:p w14:paraId="6D972BBB" w14:textId="32637211" w:rsidR="002319D2" w:rsidRPr="00CA4286" w:rsidRDefault="002319D2" w:rsidP="002319D2">
            <w:r w:rsidRPr="00CA4286">
              <w:rPr>
                <w:b/>
                <w:bCs/>
                <w:sz w:val="22"/>
                <w:szCs w:val="22"/>
              </w:rPr>
              <w:t>рН продукта:</w:t>
            </w:r>
            <w:r w:rsidRPr="00CA4286">
              <w:rPr>
                <w:sz w:val="22"/>
                <w:szCs w:val="22"/>
              </w:rPr>
              <w:t xml:space="preserve"> В диапазоне от </w:t>
            </w:r>
            <w:r>
              <w:rPr>
                <w:sz w:val="22"/>
                <w:szCs w:val="22"/>
              </w:rPr>
              <w:t>2,5</w:t>
            </w:r>
            <w:r w:rsidRPr="00CA4286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4,77</w:t>
            </w:r>
          </w:p>
          <w:p w14:paraId="2D2F9823" w14:textId="77777777" w:rsidR="002319D2" w:rsidRPr="00227217" w:rsidRDefault="002319D2" w:rsidP="002319D2">
            <w:pPr>
              <w:rPr>
                <w:sz w:val="22"/>
                <w:szCs w:val="22"/>
              </w:rPr>
            </w:pPr>
            <w:r w:rsidRPr="00CA4286">
              <w:rPr>
                <w:b/>
                <w:bCs/>
                <w:sz w:val="22"/>
                <w:szCs w:val="22"/>
              </w:rPr>
              <w:t>Состав:</w:t>
            </w:r>
            <w:r w:rsidRPr="00CA4286">
              <w:rPr>
                <w:sz w:val="22"/>
                <w:szCs w:val="22"/>
              </w:rPr>
              <w:t xml:space="preserve"> </w:t>
            </w:r>
          </w:p>
          <w:p w14:paraId="15EC3103" w14:textId="77777777" w:rsidR="002319D2" w:rsidRPr="00227217" w:rsidRDefault="002319D2" w:rsidP="002319D2">
            <w:pPr>
              <w:rPr>
                <w:sz w:val="22"/>
                <w:szCs w:val="22"/>
              </w:rPr>
            </w:pPr>
            <w:r w:rsidRPr="00227217">
              <w:rPr>
                <w:sz w:val="22"/>
                <w:szCs w:val="22"/>
              </w:rPr>
              <w:t xml:space="preserve"> Перекись водорода 30-37% </w:t>
            </w:r>
          </w:p>
          <w:p w14:paraId="4998151E" w14:textId="660E4422" w:rsidR="002319D2" w:rsidRPr="00CA4286" w:rsidRDefault="002319D2" w:rsidP="002319D2">
            <w:r w:rsidRPr="00227217">
              <w:rPr>
                <w:sz w:val="22"/>
                <w:szCs w:val="22"/>
              </w:rPr>
              <w:t>Водный раствор, стабилизаторы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гидроперикись</w:t>
            </w:r>
            <w:proofErr w:type="spellEnd"/>
            <w:r>
              <w:rPr>
                <w:sz w:val="22"/>
                <w:szCs w:val="22"/>
              </w:rPr>
              <w:t xml:space="preserve"> ацетила 1-3%</w:t>
            </w:r>
          </w:p>
          <w:p w14:paraId="6A6F0CD8" w14:textId="77777777" w:rsidR="002319D2" w:rsidRPr="00CA4286" w:rsidRDefault="002319D2" w:rsidP="002319D2">
            <w:r w:rsidRPr="00CA4286">
              <w:rPr>
                <w:b/>
                <w:bCs/>
                <w:sz w:val="22"/>
                <w:szCs w:val="22"/>
              </w:rPr>
              <w:t>Максимальная дозировка г/кг сухого белья:</w:t>
            </w:r>
            <w:r w:rsidRPr="00CA4286">
              <w:rPr>
                <w:sz w:val="22"/>
                <w:szCs w:val="22"/>
              </w:rPr>
              <w:t xml:space="preserve"> 8 г/кг</w:t>
            </w:r>
          </w:p>
          <w:p w14:paraId="414C985B" w14:textId="213921F6" w:rsidR="002319D2" w:rsidRPr="00CA4286" w:rsidRDefault="002319D2" w:rsidP="002319D2">
            <w:r w:rsidRPr="00CA4286">
              <w:rPr>
                <w:b/>
                <w:bCs/>
                <w:sz w:val="22"/>
                <w:szCs w:val="22"/>
              </w:rPr>
              <w:t>Требование к упаковке, литр:</w:t>
            </w:r>
            <w:r w:rsidRPr="00CA4286">
              <w:rPr>
                <w:sz w:val="22"/>
                <w:szCs w:val="22"/>
              </w:rPr>
              <w:t xml:space="preserve"> Пластиковая канистра не менее 2</w:t>
            </w:r>
            <w:r>
              <w:rPr>
                <w:sz w:val="22"/>
                <w:szCs w:val="22"/>
              </w:rPr>
              <w:t>0</w:t>
            </w:r>
            <w:r w:rsidRPr="00CA42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CA4286">
              <w:rPr>
                <w:sz w:val="22"/>
                <w:szCs w:val="22"/>
              </w:rPr>
              <w:t xml:space="preserve"> и не более 23 </w:t>
            </w:r>
            <w:r>
              <w:rPr>
                <w:sz w:val="22"/>
                <w:szCs w:val="22"/>
              </w:rPr>
              <w:t>л</w:t>
            </w:r>
          </w:p>
          <w:p w14:paraId="4468DD0E" w14:textId="5D97F37C" w:rsidR="002319D2" w:rsidRPr="00CA0F77" w:rsidRDefault="002319D2" w:rsidP="002319D2">
            <w:r w:rsidRPr="00CA4286">
              <w:rPr>
                <w:b/>
                <w:bCs/>
                <w:sz w:val="22"/>
                <w:szCs w:val="22"/>
              </w:rPr>
              <w:t>Совместимость товара</w:t>
            </w:r>
            <w:proofErr w:type="gramStart"/>
            <w:r w:rsidRPr="00CA4286">
              <w:rPr>
                <w:b/>
                <w:bCs/>
                <w:sz w:val="22"/>
                <w:szCs w:val="22"/>
              </w:rPr>
              <w:t xml:space="preserve">: </w:t>
            </w:r>
            <w:r w:rsidRPr="00CA4286">
              <w:rPr>
                <w:sz w:val="22"/>
                <w:szCs w:val="22"/>
              </w:rPr>
              <w:t>Должен</w:t>
            </w:r>
            <w:proofErr w:type="gramEnd"/>
            <w:r w:rsidRPr="00CA4286">
              <w:rPr>
                <w:sz w:val="22"/>
                <w:szCs w:val="22"/>
              </w:rPr>
              <w:t xml:space="preserve"> быть совместим со специальной центральной дозирующей системой </w:t>
            </w:r>
            <w:proofErr w:type="spellStart"/>
            <w:r w:rsidRPr="00CA4286">
              <w:rPr>
                <w:sz w:val="22"/>
                <w:szCs w:val="22"/>
                <w:lang w:val="en-US"/>
              </w:rPr>
              <w:t>Christeyns</w:t>
            </w:r>
            <w:proofErr w:type="spellEnd"/>
            <w:r w:rsidRPr="00CA4286">
              <w:rPr>
                <w:sz w:val="22"/>
                <w:szCs w:val="22"/>
              </w:rPr>
              <w:t xml:space="preserve"> </w:t>
            </w:r>
            <w:r w:rsidRPr="00CA4286">
              <w:rPr>
                <w:sz w:val="22"/>
                <w:szCs w:val="22"/>
                <w:lang w:val="en-US"/>
              </w:rPr>
              <w:t>Flux</w:t>
            </w:r>
            <w:r w:rsidRPr="00CA4286">
              <w:rPr>
                <w:sz w:val="22"/>
                <w:szCs w:val="22"/>
              </w:rPr>
              <w:t>-</w:t>
            </w:r>
            <w:r w:rsidRPr="00CA4286">
              <w:rPr>
                <w:sz w:val="22"/>
                <w:szCs w:val="22"/>
                <w:lang w:val="en-US"/>
              </w:rPr>
              <w:t>Compact</w:t>
            </w:r>
            <w:r w:rsidRPr="00CA4286">
              <w:rPr>
                <w:sz w:val="22"/>
                <w:szCs w:val="22"/>
              </w:rPr>
              <w:t xml:space="preserve"> 2, используемой Заказчиком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53483" w14:textId="0B731729" w:rsidR="002319D2" w:rsidRPr="00E45DE4" w:rsidRDefault="002319D2" w:rsidP="002319D2">
            <w:pPr>
              <w:widowControl w:val="0"/>
            </w:pPr>
            <w:r w:rsidRPr="00E45DE4">
              <w:t>Кан. 20л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AEC3193" w14:textId="52C3403B" w:rsidR="002319D2" w:rsidRPr="00A427E1" w:rsidRDefault="002319D2" w:rsidP="002319D2">
            <w:pPr>
              <w:pStyle w:val="af5"/>
              <w:widowControl w:val="0"/>
              <w:snapToGrid w:val="0"/>
              <w:jc w:val="center"/>
            </w:pPr>
            <w:r w:rsidRPr="00A427E1">
              <w:rPr>
                <w:color w:val="000000"/>
              </w:rPr>
              <w:t>10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2369FC8" w14:textId="2ADA7B30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16 976,73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449C8B28" w14:textId="1AB4A766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169 767,30</w:t>
            </w:r>
          </w:p>
        </w:tc>
      </w:tr>
      <w:tr w:rsidR="002319D2" w:rsidRPr="00E45DE4" w14:paraId="3CF7A067" w14:textId="77777777" w:rsidTr="00B57FB6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56C0D" w14:textId="68FC5B75" w:rsidR="002319D2" w:rsidRPr="00E45DE4" w:rsidRDefault="002319D2" w:rsidP="002319D2">
            <w:pPr>
              <w:widowControl w:val="0"/>
              <w:shd w:val="clear" w:color="auto" w:fill="FFFFFF"/>
              <w:snapToGrid w:val="0"/>
              <w:rPr>
                <w:color w:val="000000"/>
                <w:shd w:val="clear" w:color="auto" w:fill="FFFFFF"/>
                <w:lang w:val="en-US"/>
              </w:rPr>
            </w:pPr>
            <w:r w:rsidRPr="00E45DE4">
              <w:rPr>
                <w:color w:val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F0438" w14:textId="77777777" w:rsidR="002319D2" w:rsidRPr="00E45DE4" w:rsidRDefault="002319D2" w:rsidP="002319D2">
            <w:pPr>
              <w:rPr>
                <w:i/>
                <w:iCs/>
              </w:rPr>
            </w:pPr>
            <w:r w:rsidRPr="00E45DE4">
              <w:rPr>
                <w:i/>
                <w:iCs/>
              </w:rPr>
              <w:t>Концентрированная отбеливающая добавка на основе пероксида</w:t>
            </w:r>
          </w:p>
          <w:p w14:paraId="3F31957C" w14:textId="77777777" w:rsidR="002319D2" w:rsidRPr="00E45DE4" w:rsidRDefault="002319D2" w:rsidP="002319D2">
            <w:pPr>
              <w:widowControl w:val="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09847" w14:textId="77777777" w:rsidR="002319D2" w:rsidRPr="00E45DE4" w:rsidRDefault="002319D2" w:rsidP="002319D2">
            <w:r w:rsidRPr="00E45DE4">
              <w:rPr>
                <w:b/>
              </w:rPr>
              <w:t>Форма выпуска</w:t>
            </w:r>
            <w:r w:rsidRPr="00E45DE4">
              <w:t>: Жидкость</w:t>
            </w:r>
          </w:p>
          <w:p w14:paraId="051EBAA8" w14:textId="77777777" w:rsidR="002319D2" w:rsidRPr="00E45DE4" w:rsidRDefault="002319D2" w:rsidP="002319D2">
            <w:r w:rsidRPr="00E45DE4">
              <w:rPr>
                <w:b/>
              </w:rPr>
              <w:t>Потребительские свойства</w:t>
            </w:r>
            <w:r w:rsidRPr="00E45DE4">
              <w:t>:</w:t>
            </w:r>
          </w:p>
          <w:p w14:paraId="06EB7103" w14:textId="29A25103" w:rsidR="002319D2" w:rsidRPr="00E45DE4" w:rsidRDefault="002319D2" w:rsidP="002319D2">
            <w:r w:rsidRPr="00E45DE4">
              <w:t xml:space="preserve">Добавка для отбеливания на основе перекиси водорода профессионального использования. Используемая в комбинации со стиральными средствами или со стиральным порошком добавка предназначается для отбеливания и гигиенической обработки рабочей одежды, белья гостиниц, предприятий пищевой промышленности, медицинских учреждений. Подходит для всех видов тканей. Можно использовать во всех промышленных стиральных машинах. Можно дозировать с помощью профессиональной автоматической дозирующей системы. Подходит для применения в воде любой жесткости. Хорошо удаляет пятна. Соединение </w:t>
            </w:r>
            <w:r w:rsidRPr="00E45DE4">
              <w:lastRenderedPageBreak/>
              <w:t xml:space="preserve">стабилизаторов обеспечивает продолжительность и эффективность хранения продукта. </w:t>
            </w:r>
          </w:p>
          <w:p w14:paraId="115B397D" w14:textId="77777777" w:rsidR="002319D2" w:rsidRPr="00E45DE4" w:rsidRDefault="002319D2" w:rsidP="002319D2">
            <w:r w:rsidRPr="00E45DE4">
              <w:rPr>
                <w:b/>
                <w:bCs/>
              </w:rPr>
              <w:t>Тип средства:</w:t>
            </w:r>
            <w:r w:rsidRPr="00E45DE4">
              <w:t xml:space="preserve"> Кислородосодержащее</w:t>
            </w:r>
          </w:p>
          <w:p w14:paraId="73B92921" w14:textId="77777777" w:rsidR="002319D2" w:rsidRPr="00E45DE4" w:rsidRDefault="002319D2" w:rsidP="002319D2">
            <w:pPr>
              <w:rPr>
                <w:b/>
                <w:bCs/>
              </w:rPr>
            </w:pPr>
            <w:r w:rsidRPr="00E45DE4">
              <w:rPr>
                <w:b/>
                <w:bCs/>
              </w:rPr>
              <w:t>Диапазон рабочей температуры, °</w:t>
            </w:r>
            <w:proofErr w:type="gramStart"/>
            <w:r w:rsidRPr="00E45DE4">
              <w:rPr>
                <w:b/>
                <w:bCs/>
              </w:rPr>
              <w:t>С :</w:t>
            </w:r>
            <w:proofErr w:type="gramEnd"/>
          </w:p>
          <w:p w14:paraId="216BC416" w14:textId="77777777" w:rsidR="002319D2" w:rsidRPr="00E45DE4" w:rsidRDefault="002319D2" w:rsidP="002319D2">
            <w:r w:rsidRPr="00E45DE4">
              <w:t>от 40 °С до 75 °С</w:t>
            </w:r>
          </w:p>
          <w:p w14:paraId="3E4E4573" w14:textId="77777777" w:rsidR="002319D2" w:rsidRPr="00E45DE4" w:rsidRDefault="002319D2" w:rsidP="002319D2">
            <w:r w:rsidRPr="00E45DE4">
              <w:rPr>
                <w:b/>
                <w:bCs/>
              </w:rPr>
              <w:t>Плотность при 20°С, г/</w:t>
            </w:r>
            <w:proofErr w:type="gramStart"/>
            <w:r w:rsidRPr="00E45DE4">
              <w:rPr>
                <w:b/>
                <w:bCs/>
              </w:rPr>
              <w:t>мл :</w:t>
            </w:r>
            <w:proofErr w:type="gramEnd"/>
            <w:r w:rsidRPr="00E45DE4">
              <w:t xml:space="preserve"> Не менее 1 и не более 1,2</w:t>
            </w:r>
          </w:p>
          <w:p w14:paraId="5BCB353A" w14:textId="24E61114" w:rsidR="002319D2" w:rsidRPr="00E45DE4" w:rsidRDefault="002319D2" w:rsidP="002319D2">
            <w:r w:rsidRPr="00E45DE4">
              <w:rPr>
                <w:b/>
                <w:bCs/>
              </w:rPr>
              <w:t>рН продукта:</w:t>
            </w:r>
            <w:r w:rsidRPr="00E45DE4">
              <w:t xml:space="preserve"> В диапазоне от </w:t>
            </w:r>
            <w:r>
              <w:t>0,5</w:t>
            </w:r>
            <w:r w:rsidRPr="00E45DE4">
              <w:t xml:space="preserve"> до </w:t>
            </w:r>
            <w:r>
              <w:t>2</w:t>
            </w:r>
          </w:p>
          <w:p w14:paraId="1DC5D3DB" w14:textId="77777777" w:rsidR="002319D2" w:rsidRPr="00E45DE4" w:rsidRDefault="002319D2" w:rsidP="002319D2">
            <w:r w:rsidRPr="00E45DE4">
              <w:rPr>
                <w:b/>
                <w:bCs/>
              </w:rPr>
              <w:t>Состав:</w:t>
            </w:r>
            <w:r w:rsidRPr="00E45DE4">
              <w:t xml:space="preserve"> </w:t>
            </w:r>
          </w:p>
          <w:p w14:paraId="495D2D9C" w14:textId="2907C399" w:rsidR="002319D2" w:rsidRPr="00E45DE4" w:rsidRDefault="002319D2" w:rsidP="002319D2">
            <w:r w:rsidRPr="00E45DE4">
              <w:t xml:space="preserve">Перекись водорода </w:t>
            </w:r>
            <w:r>
              <w:t>&gt;</w:t>
            </w:r>
            <w:r w:rsidRPr="00547A0B">
              <w:t>30</w:t>
            </w:r>
            <w:r w:rsidRPr="00A47476">
              <w:t xml:space="preserve">% </w:t>
            </w:r>
            <w:r w:rsidRPr="00E45DE4">
              <w:t xml:space="preserve">водный раствор, </w:t>
            </w:r>
            <w:proofErr w:type="spellStart"/>
            <w:r w:rsidRPr="00E45DE4">
              <w:t>гидроперикись</w:t>
            </w:r>
            <w:proofErr w:type="spellEnd"/>
            <w:r w:rsidRPr="00E45DE4">
              <w:t xml:space="preserve"> </w:t>
            </w:r>
            <w:proofErr w:type="spellStart"/>
            <w:r w:rsidRPr="00E45DE4">
              <w:t>ацелила</w:t>
            </w:r>
            <w:proofErr w:type="spellEnd"/>
            <w:r>
              <w:t xml:space="preserve"> 10-20%</w:t>
            </w:r>
            <w:r w:rsidRPr="00E45DE4">
              <w:t>, уксусная кислота</w:t>
            </w:r>
            <w:r w:rsidRPr="00A47476">
              <w:t xml:space="preserve"> 10-30%</w:t>
            </w:r>
            <w:r w:rsidRPr="00E45DE4">
              <w:t>, стабилизаторы</w:t>
            </w:r>
            <w:r w:rsidRPr="00E45DE4">
              <w:rPr>
                <w:b/>
                <w:bCs/>
              </w:rPr>
              <w:t xml:space="preserve"> Максимальная дозировка г/кг сухого белья:</w:t>
            </w:r>
            <w:r w:rsidRPr="00E45DE4">
              <w:t xml:space="preserve"> 5 г/кг</w:t>
            </w:r>
          </w:p>
          <w:p w14:paraId="16AB843A" w14:textId="59B8F8D1" w:rsidR="002319D2" w:rsidRPr="00E45DE4" w:rsidRDefault="002319D2" w:rsidP="002319D2">
            <w:r w:rsidRPr="00E45DE4">
              <w:rPr>
                <w:b/>
                <w:bCs/>
              </w:rPr>
              <w:t>Требование к упаковке, литр:</w:t>
            </w:r>
            <w:r w:rsidRPr="00E45DE4">
              <w:t xml:space="preserve"> Пластиковая канистра не менее 2</w:t>
            </w:r>
            <w:r>
              <w:t>0 л</w:t>
            </w:r>
            <w:r w:rsidRPr="00E45DE4">
              <w:t xml:space="preserve"> и не более 23 </w:t>
            </w:r>
            <w:r>
              <w:t>л</w:t>
            </w:r>
          </w:p>
          <w:p w14:paraId="4CFC74A5" w14:textId="77777777" w:rsidR="002319D2" w:rsidRPr="00E45DE4" w:rsidRDefault="002319D2" w:rsidP="002319D2">
            <w:r w:rsidRPr="00E45DE4">
              <w:rPr>
                <w:b/>
                <w:bCs/>
              </w:rPr>
              <w:t>Совместимость товара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rPr>
                <w:i/>
                <w:iCs/>
              </w:rPr>
              <w:t>Должен</w:t>
            </w:r>
            <w:proofErr w:type="gramEnd"/>
            <w:r w:rsidRPr="00E45DE4">
              <w:rPr>
                <w:i/>
                <w:iCs/>
              </w:rPr>
              <w:t xml:space="preserve"> быть совместим со специальной центральной дозирующей системой </w:t>
            </w:r>
            <w:proofErr w:type="spellStart"/>
            <w:r w:rsidRPr="00E45DE4">
              <w:rPr>
                <w:i/>
                <w:iCs/>
                <w:lang w:val="en-US"/>
              </w:rPr>
              <w:t>Christeyns</w:t>
            </w:r>
            <w:proofErr w:type="spellEnd"/>
            <w:r w:rsidRPr="00E45DE4">
              <w:rPr>
                <w:i/>
                <w:iCs/>
              </w:rPr>
              <w:t xml:space="preserve"> </w:t>
            </w:r>
            <w:r w:rsidRPr="00E45DE4">
              <w:rPr>
                <w:i/>
                <w:iCs/>
                <w:lang w:val="en-US"/>
              </w:rPr>
              <w:t>Flux</w:t>
            </w:r>
            <w:r w:rsidRPr="00E45DE4">
              <w:rPr>
                <w:i/>
                <w:iCs/>
              </w:rPr>
              <w:t>-</w:t>
            </w:r>
            <w:r w:rsidRPr="00E45DE4">
              <w:rPr>
                <w:i/>
                <w:iCs/>
                <w:lang w:val="en-US"/>
              </w:rPr>
              <w:t>Compact</w:t>
            </w:r>
            <w:r w:rsidRPr="00E45DE4">
              <w:rPr>
                <w:i/>
                <w:iCs/>
              </w:rPr>
              <w:t xml:space="preserve"> 2, используемой Заказчиком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3B40A" w14:textId="3ABC638D" w:rsidR="002319D2" w:rsidRPr="00E45DE4" w:rsidRDefault="002319D2" w:rsidP="002319D2">
            <w:pPr>
              <w:widowControl w:val="0"/>
            </w:pPr>
            <w:r w:rsidRPr="00E45DE4">
              <w:lastRenderedPageBreak/>
              <w:t>Кан. 20л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AEE8BCB" w14:textId="0DEB23AA" w:rsidR="002319D2" w:rsidRPr="00A427E1" w:rsidRDefault="002319D2" w:rsidP="002319D2">
            <w:pPr>
              <w:pStyle w:val="af5"/>
              <w:widowControl w:val="0"/>
              <w:snapToGrid w:val="0"/>
              <w:jc w:val="center"/>
            </w:pPr>
            <w:r w:rsidRPr="00A427E1">
              <w:rPr>
                <w:color w:val="000000"/>
              </w:rPr>
              <w:t>36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C75D25F" w14:textId="1F86A80F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10 641,53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F146872" w14:textId="0BE9FD2D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383 095,08</w:t>
            </w:r>
          </w:p>
        </w:tc>
      </w:tr>
      <w:tr w:rsidR="002319D2" w:rsidRPr="00E45DE4" w14:paraId="25392EAC" w14:textId="77777777" w:rsidTr="00B57FB6"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02D151BC" w14:textId="1E603C56" w:rsidR="002319D2" w:rsidRPr="00E45DE4" w:rsidRDefault="002319D2" w:rsidP="002319D2">
            <w:pPr>
              <w:widowControl w:val="0"/>
              <w:shd w:val="clear" w:color="auto" w:fill="FFFFFF"/>
              <w:snapToGrid w:val="0"/>
              <w:rPr>
                <w:lang w:val="en-US"/>
              </w:rPr>
            </w:pPr>
            <w:r w:rsidRPr="00E45DE4">
              <w:rPr>
                <w:lang w:val="en-US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394342" w14:textId="77777777" w:rsidR="002319D2" w:rsidRPr="00E45DE4" w:rsidRDefault="002319D2" w:rsidP="002319D2">
            <w:pPr>
              <w:widowControl w:val="0"/>
              <w:rPr>
                <w:i/>
                <w:iCs/>
              </w:rPr>
            </w:pPr>
            <w:r w:rsidRPr="00E45DE4">
              <w:rPr>
                <w:i/>
                <w:iCs/>
              </w:rPr>
              <w:t>Концентрированное моющее средство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36D60A07" w14:textId="77777777" w:rsidR="002319D2" w:rsidRPr="00E45DE4" w:rsidRDefault="002319D2" w:rsidP="002319D2">
            <w:r w:rsidRPr="00E45DE4">
              <w:rPr>
                <w:b/>
              </w:rPr>
              <w:t>Форма выпуска</w:t>
            </w:r>
            <w:r w:rsidRPr="00E45DE4">
              <w:t>: Жидкость</w:t>
            </w:r>
          </w:p>
          <w:p w14:paraId="4C4B9139" w14:textId="6108456B" w:rsidR="002319D2" w:rsidRPr="00E45DE4" w:rsidRDefault="002319D2" w:rsidP="002319D2">
            <w:r w:rsidRPr="00E45DE4">
              <w:rPr>
                <w:b/>
              </w:rPr>
              <w:t>Потребительские свойства:</w:t>
            </w:r>
            <w:r w:rsidRPr="00E45DE4">
              <w:t xml:space="preserve"> Моющее средство для профессионального использования. Содержит оптические отбеливатели, которые обладают устойчивостью к действию хлора. Предназначен для белых тканей. Подходит для автоматического дозирования. Подходит для применения в воде любой жесткости.</w:t>
            </w:r>
          </w:p>
          <w:p w14:paraId="0A0F1A04" w14:textId="6B777533" w:rsidR="002319D2" w:rsidRPr="00E45DE4" w:rsidRDefault="002319D2" w:rsidP="002319D2">
            <w:pPr>
              <w:rPr>
                <w:noProof/>
              </w:rPr>
            </w:pPr>
            <w:r w:rsidRPr="00E45DE4">
              <w:t xml:space="preserve">Высокое содержание поверхностно-активного вещества обеспечивает превосходное удаление пятен. Оптимизирован для стирки при температуре 50-75 °C. Обеспечивает </w:t>
            </w:r>
            <w:proofErr w:type="spellStart"/>
            <w:r w:rsidRPr="00E45DE4">
              <w:t>антиинкрустационные</w:t>
            </w:r>
            <w:proofErr w:type="spellEnd"/>
            <w:r w:rsidRPr="00E45DE4">
              <w:t xml:space="preserve"> эффекты на минеральные соли, такие как карбонат кальция.</w:t>
            </w:r>
          </w:p>
          <w:p w14:paraId="0065CAEC" w14:textId="77777777" w:rsidR="002319D2" w:rsidRPr="00E45DE4" w:rsidRDefault="002319D2" w:rsidP="002319D2">
            <w:pPr>
              <w:rPr>
                <w:b/>
                <w:bCs/>
              </w:rPr>
            </w:pPr>
            <w:r w:rsidRPr="00E45DE4">
              <w:rPr>
                <w:b/>
                <w:bCs/>
              </w:rPr>
              <w:t xml:space="preserve">Тип средства: </w:t>
            </w:r>
            <w:r w:rsidRPr="00E45DE4">
              <w:t>Моющее средство с оптическим отбеливателем</w:t>
            </w:r>
          </w:p>
          <w:p w14:paraId="5C266D70" w14:textId="77777777" w:rsidR="002319D2" w:rsidRPr="00E45DE4" w:rsidRDefault="002319D2" w:rsidP="002319D2">
            <w:pPr>
              <w:rPr>
                <w:noProof/>
              </w:rPr>
            </w:pPr>
            <w:r w:rsidRPr="00E45DE4">
              <w:rPr>
                <w:b/>
                <w:bCs/>
              </w:rPr>
              <w:t xml:space="preserve">Плотность при 20°С, г/мл: </w:t>
            </w:r>
            <w:r w:rsidRPr="00E45DE4">
              <w:rPr>
                <w:noProof/>
              </w:rPr>
              <w:t>Не Менее 1,09 и не более 1,1</w:t>
            </w:r>
          </w:p>
          <w:p w14:paraId="49415A40" w14:textId="77777777" w:rsidR="002319D2" w:rsidRPr="00E45DE4" w:rsidRDefault="002319D2" w:rsidP="002319D2">
            <w:pPr>
              <w:rPr>
                <w:noProof/>
              </w:rPr>
            </w:pPr>
            <w:r w:rsidRPr="00E45DE4">
              <w:rPr>
                <w:b/>
                <w:bCs/>
              </w:rPr>
              <w:t>рН продукта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rPr>
                <w:noProof/>
              </w:rPr>
              <w:t>Не</w:t>
            </w:r>
            <w:proofErr w:type="gramEnd"/>
            <w:r w:rsidRPr="00E45DE4">
              <w:rPr>
                <w:noProof/>
              </w:rPr>
              <w:t xml:space="preserve"> менее 9 и не более 10</w:t>
            </w:r>
          </w:p>
          <w:p w14:paraId="6B301513" w14:textId="77777777" w:rsidR="002319D2" w:rsidRPr="00E45DE4" w:rsidRDefault="002319D2" w:rsidP="002319D2">
            <w:pPr>
              <w:rPr>
                <w:noProof/>
              </w:rPr>
            </w:pPr>
            <w:r w:rsidRPr="00E45DE4">
              <w:rPr>
                <w:b/>
                <w:bCs/>
              </w:rPr>
              <w:t xml:space="preserve">Состав: </w:t>
            </w:r>
            <w:proofErr w:type="gramStart"/>
            <w:r w:rsidRPr="00E45DE4">
              <w:t>&lt; 5</w:t>
            </w:r>
            <w:proofErr w:type="gramEnd"/>
            <w:r w:rsidRPr="00E45DE4">
              <w:t xml:space="preserve"> % фосфонаты, анионные ПАВ 5 - 15 % </w:t>
            </w:r>
            <w:proofErr w:type="spellStart"/>
            <w:r w:rsidRPr="00E45DE4">
              <w:t>неионные</w:t>
            </w:r>
            <w:proofErr w:type="spellEnd"/>
            <w:r w:rsidRPr="00E45DE4">
              <w:t xml:space="preserve"> </w:t>
            </w:r>
            <w:r w:rsidRPr="00E45DE4">
              <w:lastRenderedPageBreak/>
              <w:t>ПАВ, мыло, содержит оптические отбеливатели и ароматизаторы.</w:t>
            </w:r>
          </w:p>
          <w:p w14:paraId="2EA57336" w14:textId="77777777" w:rsidR="002319D2" w:rsidRPr="00E45DE4" w:rsidRDefault="002319D2" w:rsidP="002319D2">
            <w:pPr>
              <w:rPr>
                <w:noProof/>
              </w:rPr>
            </w:pPr>
            <w:r w:rsidRPr="00E45DE4">
              <w:rPr>
                <w:b/>
                <w:bCs/>
              </w:rPr>
              <w:t xml:space="preserve">Минимальная дозировка г/кг сухого белья: </w:t>
            </w:r>
            <w:r w:rsidRPr="00E45DE4">
              <w:rPr>
                <w:noProof/>
              </w:rPr>
              <w:t>1,3 г/кг</w:t>
            </w:r>
          </w:p>
          <w:p w14:paraId="1C41BB75" w14:textId="56F786A3" w:rsidR="002319D2" w:rsidRPr="00E45DE4" w:rsidRDefault="002319D2" w:rsidP="002319D2">
            <w:pPr>
              <w:rPr>
                <w:noProof/>
              </w:rPr>
            </w:pPr>
            <w:r w:rsidRPr="00E45DE4">
              <w:rPr>
                <w:b/>
                <w:bCs/>
              </w:rPr>
              <w:t>Упаковка, вес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rPr>
                <w:noProof/>
              </w:rPr>
              <w:t>Не</w:t>
            </w:r>
            <w:proofErr w:type="gramEnd"/>
            <w:r w:rsidRPr="00E45DE4">
              <w:rPr>
                <w:noProof/>
              </w:rPr>
              <w:t xml:space="preserve"> менее 20 </w:t>
            </w:r>
            <w:r>
              <w:rPr>
                <w:noProof/>
              </w:rPr>
              <w:t>л</w:t>
            </w:r>
            <w:r w:rsidRPr="00E45DE4">
              <w:rPr>
                <w:noProof/>
              </w:rPr>
              <w:t xml:space="preserve"> и не более 22 </w:t>
            </w:r>
            <w:r>
              <w:rPr>
                <w:noProof/>
              </w:rPr>
              <w:t>л</w:t>
            </w:r>
          </w:p>
          <w:p w14:paraId="20C12D01" w14:textId="77777777" w:rsidR="002319D2" w:rsidRPr="00E45DE4" w:rsidRDefault="002319D2" w:rsidP="002319D2">
            <w:pPr>
              <w:rPr>
                <w:i/>
                <w:iCs/>
              </w:rPr>
            </w:pPr>
            <w:r w:rsidRPr="00E45DE4">
              <w:rPr>
                <w:b/>
                <w:bCs/>
              </w:rPr>
              <w:t>Совместимость товара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rPr>
                <w:i/>
                <w:iCs/>
              </w:rPr>
              <w:t>Должен</w:t>
            </w:r>
            <w:proofErr w:type="gramEnd"/>
            <w:r w:rsidRPr="00E45DE4">
              <w:rPr>
                <w:i/>
                <w:iCs/>
              </w:rPr>
              <w:t xml:space="preserve"> быть совместим со специальной центральной дозирующей системой </w:t>
            </w:r>
            <w:proofErr w:type="spellStart"/>
            <w:r w:rsidRPr="00E45DE4">
              <w:rPr>
                <w:i/>
                <w:iCs/>
                <w:lang w:val="en-US"/>
              </w:rPr>
              <w:t>Christeyns</w:t>
            </w:r>
            <w:proofErr w:type="spellEnd"/>
            <w:r w:rsidRPr="00E45DE4">
              <w:rPr>
                <w:i/>
                <w:iCs/>
              </w:rPr>
              <w:t xml:space="preserve"> </w:t>
            </w:r>
            <w:r w:rsidRPr="00E45DE4">
              <w:rPr>
                <w:i/>
                <w:iCs/>
                <w:lang w:val="en-US"/>
              </w:rPr>
              <w:t>Flux</w:t>
            </w:r>
            <w:r w:rsidRPr="00E45DE4">
              <w:rPr>
                <w:i/>
                <w:iCs/>
              </w:rPr>
              <w:t>-</w:t>
            </w:r>
            <w:r w:rsidRPr="00E45DE4">
              <w:rPr>
                <w:i/>
                <w:iCs/>
                <w:lang w:val="en-US"/>
              </w:rPr>
              <w:t>Compact</w:t>
            </w:r>
            <w:r w:rsidRPr="00E45DE4">
              <w:rPr>
                <w:i/>
                <w:iCs/>
              </w:rPr>
              <w:t xml:space="preserve"> 2, используемой Заказчиком</w:t>
            </w:r>
          </w:p>
          <w:p w14:paraId="2DE84D5D" w14:textId="77777777" w:rsidR="002319D2" w:rsidRPr="00E45DE4" w:rsidRDefault="002319D2" w:rsidP="002319D2">
            <w:pPr>
              <w:widowControl w:val="0"/>
            </w:pP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43ECC5FF" w14:textId="5BF9433D" w:rsidR="002319D2" w:rsidRPr="00E45DE4" w:rsidRDefault="002319D2" w:rsidP="002319D2">
            <w:pPr>
              <w:widowControl w:val="0"/>
            </w:pPr>
            <w:r w:rsidRPr="00E45DE4">
              <w:lastRenderedPageBreak/>
              <w:t>Кан. 21 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D749FFA" w14:textId="4448D84A" w:rsidR="002319D2" w:rsidRPr="00A427E1" w:rsidRDefault="002319D2" w:rsidP="002319D2">
            <w:pPr>
              <w:pStyle w:val="af5"/>
              <w:widowControl w:val="0"/>
              <w:snapToGrid w:val="0"/>
              <w:jc w:val="center"/>
            </w:pPr>
            <w:r w:rsidRPr="00A427E1">
              <w:rPr>
                <w:color w:val="000000"/>
              </w:rPr>
              <w:t>35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E2A1995" w14:textId="2AA263E4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18 250,50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0242200" w14:textId="32DEF2AD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638 767,50</w:t>
            </w:r>
          </w:p>
        </w:tc>
      </w:tr>
      <w:tr w:rsidR="002319D2" w:rsidRPr="00E45DE4" w14:paraId="410BDBE7" w14:textId="77777777" w:rsidTr="00B57FB6"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1DC039B4" w14:textId="5FECD781" w:rsidR="002319D2" w:rsidRPr="00E45DE4" w:rsidRDefault="002319D2" w:rsidP="002319D2">
            <w:pPr>
              <w:widowControl w:val="0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91F5295" w14:textId="77777777" w:rsidR="002319D2" w:rsidRPr="00E45DE4" w:rsidRDefault="002319D2" w:rsidP="002319D2">
            <w:pPr>
              <w:widowControl w:val="0"/>
              <w:rPr>
                <w:i/>
                <w:iCs/>
              </w:rPr>
            </w:pPr>
            <w:r w:rsidRPr="00E45DE4">
              <w:rPr>
                <w:i/>
                <w:iCs/>
              </w:rPr>
              <w:t>Отбели</w:t>
            </w:r>
          </w:p>
          <w:p w14:paraId="2B6E98CF" w14:textId="0AAD6599" w:rsidR="002319D2" w:rsidRPr="00E45DE4" w:rsidRDefault="002319D2" w:rsidP="002319D2">
            <w:pPr>
              <w:widowControl w:val="0"/>
              <w:rPr>
                <w:i/>
                <w:iCs/>
              </w:rPr>
            </w:pPr>
            <w:proofErr w:type="spellStart"/>
            <w:r w:rsidRPr="00E45DE4">
              <w:rPr>
                <w:i/>
                <w:iCs/>
              </w:rPr>
              <w:t>вающая</w:t>
            </w:r>
            <w:proofErr w:type="spellEnd"/>
            <w:r w:rsidRPr="00E45DE4">
              <w:rPr>
                <w:i/>
                <w:iCs/>
              </w:rPr>
              <w:t xml:space="preserve"> добавка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4CE915D7" w14:textId="77777777" w:rsidR="002319D2" w:rsidRPr="00E45DE4" w:rsidRDefault="002319D2" w:rsidP="002319D2">
            <w:r w:rsidRPr="00E45DE4">
              <w:rPr>
                <w:b/>
              </w:rPr>
              <w:t>Форма выпуска</w:t>
            </w:r>
            <w:r w:rsidRPr="00E45DE4">
              <w:t>: Жидкость</w:t>
            </w:r>
          </w:p>
          <w:p w14:paraId="24F7AE60" w14:textId="08E58233" w:rsidR="002319D2" w:rsidRPr="00E45DE4" w:rsidRDefault="002319D2" w:rsidP="002319D2">
            <w:r w:rsidRPr="00E45DE4">
              <w:rPr>
                <w:b/>
              </w:rPr>
              <w:t>Потребительские свойства:</w:t>
            </w:r>
            <w:r w:rsidRPr="00E45DE4">
              <w:t xml:space="preserve"> Отбеливающая добавка на основе гипохлорита натрия предназначена для профессионального использования. Добавка используется в комбинации со стиральными средствами, стиральными добавками или со стиральным порошком. Добавка предназначается для отбеливания рабочей одежды, белья гостиниц, предприятий пищевой промышленности, медицинских учреждений. Добавка используется при температуре 20-55 °C. Добавку можно использовать для отбеливания всех типов тканей (кроме шерсти и нейлона, см. спецификацию ткани, рекомендации изготовителя). Можно использовать во всех промышленных стиральных машинах. Можно дозировать с помощью профессиональной автоматической дозирующей системы. Подходит для применения в воде любой жесткости</w:t>
            </w:r>
          </w:p>
          <w:p w14:paraId="4CE96779" w14:textId="77777777" w:rsidR="002319D2" w:rsidRPr="00E45DE4" w:rsidRDefault="002319D2" w:rsidP="002319D2">
            <w:r w:rsidRPr="00E45DE4">
              <w:t>Хорошо удаляет пятна. Соединение стабилизаторов обеспечивает продолжительность и эффективность хранения продукта.</w:t>
            </w:r>
          </w:p>
          <w:p w14:paraId="31337B8D" w14:textId="77777777" w:rsidR="002319D2" w:rsidRPr="00E45DE4" w:rsidRDefault="002319D2" w:rsidP="002319D2">
            <w:pPr>
              <w:rPr>
                <w:b/>
                <w:bCs/>
              </w:rPr>
            </w:pPr>
            <w:r w:rsidRPr="00E45DE4">
              <w:rPr>
                <w:b/>
                <w:bCs/>
              </w:rPr>
              <w:t xml:space="preserve">Тип средства: </w:t>
            </w:r>
            <w:r w:rsidRPr="00E45DE4">
              <w:t>Хлорсодержащее</w:t>
            </w:r>
          </w:p>
          <w:p w14:paraId="1F17ADF6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Диапазон рабочей температуры, °С: </w:t>
            </w:r>
            <w:r w:rsidRPr="00E45DE4">
              <w:t>от 20 °С до 55 °С</w:t>
            </w:r>
          </w:p>
          <w:p w14:paraId="6A7972C2" w14:textId="77777777" w:rsidR="002319D2" w:rsidRPr="00E45DE4" w:rsidRDefault="002319D2" w:rsidP="002319D2">
            <w:r w:rsidRPr="00E45DE4">
              <w:rPr>
                <w:b/>
                <w:bCs/>
              </w:rPr>
              <w:t>Плотность при 20°С, г/мл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Не</w:t>
            </w:r>
            <w:proofErr w:type="gramEnd"/>
            <w:r w:rsidRPr="00E45DE4">
              <w:t xml:space="preserve"> менее 1,22 – 1,23</w:t>
            </w:r>
          </w:p>
          <w:p w14:paraId="503465C0" w14:textId="77777777" w:rsidR="002319D2" w:rsidRPr="00E45DE4" w:rsidRDefault="002319D2" w:rsidP="002319D2">
            <w:r w:rsidRPr="00E45DE4">
              <w:rPr>
                <w:b/>
                <w:bCs/>
              </w:rPr>
              <w:t>рН продукта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Не</w:t>
            </w:r>
            <w:proofErr w:type="gramEnd"/>
            <w:r w:rsidRPr="00E45DE4">
              <w:t xml:space="preserve"> менее 10,88 и не более 11</w:t>
            </w:r>
          </w:p>
          <w:p w14:paraId="05305876" w14:textId="77777777" w:rsidR="002319D2" w:rsidRPr="00E45DE4" w:rsidRDefault="002319D2" w:rsidP="002319D2">
            <w:r w:rsidRPr="00E45DE4">
              <w:t xml:space="preserve"> </w:t>
            </w:r>
            <w:r w:rsidRPr="00E45DE4">
              <w:rPr>
                <w:b/>
                <w:bCs/>
              </w:rPr>
              <w:t>Состав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&gt;</w:t>
            </w:r>
            <w:proofErr w:type="gramEnd"/>
            <w:r w:rsidRPr="00E45DE4">
              <w:t xml:space="preserve"> 30 % Гипохлорит натрия Водный раствор, стабилизаторы </w:t>
            </w:r>
          </w:p>
          <w:p w14:paraId="2ABE54F3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Минимальная дозировка г/кг сухого белья: </w:t>
            </w:r>
            <w:r w:rsidRPr="00E45DE4">
              <w:t>5 г/кг</w:t>
            </w:r>
          </w:p>
          <w:p w14:paraId="62CDBCF3" w14:textId="115964AC" w:rsidR="002319D2" w:rsidRPr="00E45DE4" w:rsidRDefault="002319D2" w:rsidP="002319D2">
            <w:r w:rsidRPr="00E45DE4">
              <w:rPr>
                <w:b/>
                <w:bCs/>
              </w:rPr>
              <w:lastRenderedPageBreak/>
              <w:t>Упаковка, вес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Не</w:t>
            </w:r>
            <w:proofErr w:type="gramEnd"/>
            <w:r w:rsidRPr="00E45DE4">
              <w:t xml:space="preserve"> менее 2</w:t>
            </w:r>
            <w:r>
              <w:t>0</w:t>
            </w:r>
            <w:r w:rsidRPr="00E45DE4">
              <w:t xml:space="preserve"> </w:t>
            </w:r>
            <w:r>
              <w:t>л</w:t>
            </w:r>
            <w:r w:rsidRPr="00E45DE4">
              <w:t xml:space="preserve"> и не более 2</w:t>
            </w:r>
            <w:r>
              <w:t>5 л</w:t>
            </w:r>
          </w:p>
          <w:p w14:paraId="09D6ABD8" w14:textId="77777777" w:rsidR="002319D2" w:rsidRPr="00E45DE4" w:rsidRDefault="002319D2" w:rsidP="002319D2">
            <w:pPr>
              <w:widowControl w:val="0"/>
            </w:pPr>
            <w:r w:rsidRPr="00E45DE4">
              <w:rPr>
                <w:b/>
                <w:bCs/>
              </w:rPr>
              <w:t>Совместимость товара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rPr>
                <w:i/>
                <w:iCs/>
              </w:rPr>
              <w:t>Должен</w:t>
            </w:r>
            <w:proofErr w:type="gramEnd"/>
            <w:r w:rsidRPr="00E45DE4">
              <w:rPr>
                <w:i/>
                <w:iCs/>
              </w:rPr>
              <w:t xml:space="preserve"> быть совместим со специальной центральной дозирующей системой </w:t>
            </w:r>
            <w:proofErr w:type="spellStart"/>
            <w:r w:rsidRPr="00E45DE4">
              <w:rPr>
                <w:i/>
                <w:iCs/>
                <w:lang w:val="en-US"/>
              </w:rPr>
              <w:t>Christeyns</w:t>
            </w:r>
            <w:proofErr w:type="spellEnd"/>
            <w:r w:rsidRPr="00E45DE4">
              <w:rPr>
                <w:i/>
                <w:iCs/>
              </w:rPr>
              <w:t xml:space="preserve"> </w:t>
            </w:r>
            <w:r w:rsidRPr="00E45DE4">
              <w:rPr>
                <w:i/>
                <w:iCs/>
                <w:lang w:val="en-US"/>
              </w:rPr>
              <w:t>Flux</w:t>
            </w:r>
            <w:r w:rsidRPr="00E45DE4">
              <w:rPr>
                <w:i/>
                <w:iCs/>
              </w:rPr>
              <w:t>-</w:t>
            </w:r>
            <w:r w:rsidRPr="00E45DE4">
              <w:rPr>
                <w:i/>
                <w:iCs/>
                <w:lang w:val="en-US"/>
              </w:rPr>
              <w:t>Compact</w:t>
            </w:r>
            <w:r w:rsidRPr="00E45DE4">
              <w:rPr>
                <w:i/>
                <w:iCs/>
              </w:rPr>
              <w:t xml:space="preserve"> 2, используемой Заказчиком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0B8B30B9" w14:textId="77777777" w:rsidR="002319D2" w:rsidRPr="00E45DE4" w:rsidRDefault="002319D2" w:rsidP="002319D2">
            <w:pPr>
              <w:widowControl w:val="0"/>
            </w:pPr>
            <w:r w:rsidRPr="00E45DE4">
              <w:lastRenderedPageBreak/>
              <w:t>Кан. 20л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5D8E5F9" w14:textId="0EC52021" w:rsidR="002319D2" w:rsidRPr="00A427E1" w:rsidRDefault="002319D2" w:rsidP="002319D2">
            <w:pPr>
              <w:pStyle w:val="af5"/>
              <w:widowControl w:val="0"/>
              <w:snapToGrid w:val="0"/>
              <w:jc w:val="center"/>
            </w:pPr>
            <w:r w:rsidRPr="00A427E1">
              <w:rPr>
                <w:color w:val="000000"/>
              </w:rPr>
              <w:t>20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CFB6736" w14:textId="2E10B050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13 683,42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3B34FDE" w14:textId="5148C241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273 668,40</w:t>
            </w:r>
          </w:p>
        </w:tc>
      </w:tr>
      <w:tr w:rsidR="002319D2" w:rsidRPr="00E45DE4" w14:paraId="21E242C7" w14:textId="77777777" w:rsidTr="00B57FB6"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7F000841" w14:textId="5525047B" w:rsidR="002319D2" w:rsidRPr="00E45DE4" w:rsidRDefault="002319D2" w:rsidP="002319D2">
            <w:pPr>
              <w:widowControl w:val="0"/>
              <w:shd w:val="clear" w:color="auto" w:fill="FFFFFF"/>
            </w:pPr>
            <w: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0830F7C" w14:textId="77777777" w:rsidR="002319D2" w:rsidRPr="00E45DE4" w:rsidRDefault="002319D2" w:rsidP="002319D2">
            <w:pPr>
              <w:rPr>
                <w:i/>
                <w:iCs/>
              </w:rPr>
            </w:pPr>
            <w:proofErr w:type="spellStart"/>
            <w:r w:rsidRPr="00E45DE4">
              <w:rPr>
                <w:i/>
                <w:iCs/>
              </w:rPr>
              <w:t>Концент</w:t>
            </w:r>
            <w:proofErr w:type="spellEnd"/>
          </w:p>
          <w:p w14:paraId="5AD34888" w14:textId="74F1F639" w:rsidR="002319D2" w:rsidRPr="00E45DE4" w:rsidRDefault="002319D2" w:rsidP="002319D2">
            <w:pPr>
              <w:rPr>
                <w:i/>
                <w:iCs/>
              </w:rPr>
            </w:pPr>
            <w:proofErr w:type="spellStart"/>
            <w:r w:rsidRPr="00E45DE4">
              <w:rPr>
                <w:i/>
                <w:iCs/>
              </w:rPr>
              <w:t>рирован</w:t>
            </w:r>
            <w:proofErr w:type="spellEnd"/>
          </w:p>
          <w:p w14:paraId="3F498F90" w14:textId="1EF5E808" w:rsidR="002319D2" w:rsidRPr="00E45DE4" w:rsidRDefault="002319D2" w:rsidP="002319D2">
            <w:pPr>
              <w:rPr>
                <w:i/>
                <w:iCs/>
              </w:rPr>
            </w:pPr>
            <w:proofErr w:type="spellStart"/>
            <w:r w:rsidRPr="00E45DE4">
              <w:rPr>
                <w:i/>
                <w:iCs/>
              </w:rPr>
              <w:t>ное</w:t>
            </w:r>
            <w:proofErr w:type="spellEnd"/>
            <w:r w:rsidRPr="00E45DE4">
              <w:rPr>
                <w:i/>
                <w:iCs/>
              </w:rPr>
              <w:t xml:space="preserve"> средство для смягчения тканей</w:t>
            </w:r>
          </w:p>
          <w:p w14:paraId="04155B29" w14:textId="77777777" w:rsidR="002319D2" w:rsidRPr="00E45DE4" w:rsidRDefault="002319D2" w:rsidP="002319D2">
            <w:pPr>
              <w:widowControl w:val="0"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4256F130" w14:textId="77777777" w:rsidR="002319D2" w:rsidRPr="00E45DE4" w:rsidRDefault="002319D2" w:rsidP="002319D2">
            <w:r w:rsidRPr="00E45DE4">
              <w:rPr>
                <w:b/>
              </w:rPr>
              <w:t>Форма выпуска</w:t>
            </w:r>
            <w:r w:rsidRPr="00E45DE4">
              <w:t>: Жидкость</w:t>
            </w:r>
          </w:p>
          <w:p w14:paraId="1C6F883F" w14:textId="5C1C6391" w:rsidR="002319D2" w:rsidRPr="00E45DE4" w:rsidRDefault="002319D2" w:rsidP="002319D2">
            <w:r w:rsidRPr="00E45DE4">
              <w:rPr>
                <w:b/>
              </w:rPr>
              <w:t>Потребительские свойства:</w:t>
            </w:r>
            <w:r w:rsidRPr="00E45DE4">
              <w:t xml:space="preserve"> Жидкое концентрированное средство для смягчения тканей на основе катионных поверхностно-активных веществ. Средство предназначено для профессионального использования. Средство используется при последнем полоскании. Подходит для цветных и белых тканей.  Подходит для хлопчатобумажных тканей, тканей из хлопка с полиэстером, и др. Можно использовать во всех промышленных стиральных машинах. Можно дозировать с помощью профессиональной автоматической дозирующей системы. Подходит для применения в воде любой жесткости. Хороший смягчающий результат. Средство облегчает обработку белья во время процесса сушки и глажки. Не допускает накопления в тканях электростатической энергии. Не оставляет пятен на белье. Не оставляет пятен на ткани гладильного оборудования.</w:t>
            </w:r>
          </w:p>
          <w:p w14:paraId="7DCA8923" w14:textId="77777777" w:rsidR="002319D2" w:rsidRPr="00E45DE4" w:rsidRDefault="002319D2" w:rsidP="002319D2">
            <w:pPr>
              <w:rPr>
                <w:b/>
                <w:bCs/>
              </w:rPr>
            </w:pPr>
            <w:r w:rsidRPr="00E45DE4">
              <w:rPr>
                <w:b/>
                <w:bCs/>
              </w:rPr>
              <w:t xml:space="preserve">Тип средства: </w:t>
            </w:r>
            <w:r w:rsidRPr="00E45DE4">
              <w:t>Средство для смягчения тканей</w:t>
            </w:r>
          </w:p>
          <w:p w14:paraId="5DFC0304" w14:textId="77777777" w:rsidR="002319D2" w:rsidRPr="00E45DE4" w:rsidRDefault="002319D2" w:rsidP="002319D2">
            <w:r w:rsidRPr="00E45DE4">
              <w:rPr>
                <w:b/>
                <w:bCs/>
              </w:rPr>
              <w:t>Плотность при 20°С, г/мл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Не</w:t>
            </w:r>
            <w:proofErr w:type="gramEnd"/>
            <w:r w:rsidRPr="00E45DE4">
              <w:t xml:space="preserve"> менее 1 и не более 1,1</w:t>
            </w:r>
          </w:p>
          <w:p w14:paraId="280CA1AC" w14:textId="77777777" w:rsidR="002319D2" w:rsidRPr="00E45DE4" w:rsidRDefault="002319D2" w:rsidP="002319D2">
            <w:r w:rsidRPr="00E45DE4">
              <w:rPr>
                <w:b/>
                <w:bCs/>
              </w:rPr>
              <w:t>рН продукта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Не</w:t>
            </w:r>
            <w:proofErr w:type="gramEnd"/>
            <w:r w:rsidRPr="00E45DE4">
              <w:t xml:space="preserve"> менее 4 и не более 5</w:t>
            </w:r>
          </w:p>
          <w:p w14:paraId="07A30892" w14:textId="77777777" w:rsidR="002319D2" w:rsidRPr="00E45DE4" w:rsidRDefault="002319D2" w:rsidP="002319D2">
            <w:r w:rsidRPr="00E45DE4">
              <w:rPr>
                <w:rFonts w:eastAsia="Calibri"/>
                <w:b/>
                <w:bCs/>
              </w:rPr>
              <w:t xml:space="preserve">Состав: </w:t>
            </w:r>
            <w:r w:rsidRPr="00E45DE4">
              <w:t>5 – 15 % катионные ПАВ Водный раствор, ароматические вещества, стабилизаторы.</w:t>
            </w:r>
          </w:p>
          <w:p w14:paraId="148C8EA7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Максимальная дозировка г/кг сухого белья (при основной стирке): </w:t>
            </w:r>
            <w:r w:rsidRPr="00E45DE4">
              <w:t>5 г/кг</w:t>
            </w:r>
          </w:p>
          <w:p w14:paraId="6F494653" w14:textId="36A25873" w:rsidR="002319D2" w:rsidRPr="00E45DE4" w:rsidRDefault="002319D2" w:rsidP="002319D2">
            <w:r w:rsidRPr="00E45DE4">
              <w:rPr>
                <w:b/>
                <w:bCs/>
              </w:rPr>
              <w:t>Упаковка, вес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Не</w:t>
            </w:r>
            <w:proofErr w:type="gramEnd"/>
            <w:r w:rsidRPr="00E45DE4">
              <w:t xml:space="preserve"> менее 20 </w:t>
            </w:r>
            <w:r>
              <w:t>л</w:t>
            </w:r>
            <w:r w:rsidRPr="00E45DE4">
              <w:t xml:space="preserve"> и не более 21 </w:t>
            </w:r>
            <w:r>
              <w:t>л</w:t>
            </w:r>
          </w:p>
          <w:p w14:paraId="691BDE0E" w14:textId="77777777" w:rsidR="002319D2" w:rsidRPr="00E45DE4" w:rsidRDefault="002319D2" w:rsidP="002319D2">
            <w:pPr>
              <w:widowControl w:val="0"/>
            </w:pPr>
            <w:r w:rsidRPr="00E45DE4">
              <w:rPr>
                <w:b/>
                <w:bCs/>
              </w:rPr>
              <w:t>Совместимость товара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rPr>
                <w:i/>
                <w:iCs/>
              </w:rPr>
              <w:t>Должен</w:t>
            </w:r>
            <w:proofErr w:type="gramEnd"/>
            <w:r w:rsidRPr="00E45DE4">
              <w:rPr>
                <w:i/>
                <w:iCs/>
              </w:rPr>
              <w:t xml:space="preserve"> быть совместим со специальной центральной дозирующей системой </w:t>
            </w:r>
            <w:proofErr w:type="spellStart"/>
            <w:r w:rsidRPr="00E45DE4">
              <w:rPr>
                <w:i/>
                <w:iCs/>
                <w:lang w:val="en-US"/>
              </w:rPr>
              <w:t>Christeyns</w:t>
            </w:r>
            <w:proofErr w:type="spellEnd"/>
            <w:r w:rsidRPr="00E45DE4">
              <w:rPr>
                <w:i/>
                <w:iCs/>
              </w:rPr>
              <w:t xml:space="preserve"> </w:t>
            </w:r>
            <w:r w:rsidRPr="00E45DE4">
              <w:rPr>
                <w:i/>
                <w:iCs/>
                <w:lang w:val="en-US"/>
              </w:rPr>
              <w:t>Flux</w:t>
            </w:r>
            <w:r w:rsidRPr="00E45DE4">
              <w:rPr>
                <w:i/>
                <w:iCs/>
              </w:rPr>
              <w:t>-</w:t>
            </w:r>
            <w:r w:rsidRPr="00E45DE4">
              <w:rPr>
                <w:i/>
                <w:iCs/>
                <w:lang w:val="en-US"/>
              </w:rPr>
              <w:t>Compact</w:t>
            </w:r>
            <w:r w:rsidRPr="00E45DE4">
              <w:rPr>
                <w:i/>
                <w:iCs/>
              </w:rPr>
              <w:t xml:space="preserve"> 2, используемой Заказчиком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6D229B52" w14:textId="77777777" w:rsidR="002319D2" w:rsidRPr="00E45DE4" w:rsidRDefault="002319D2" w:rsidP="002319D2">
            <w:pPr>
              <w:widowControl w:val="0"/>
            </w:pPr>
            <w:r w:rsidRPr="00E45DE4">
              <w:t>Кан. 20л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3AD89A1" w14:textId="12CA3C9E" w:rsidR="002319D2" w:rsidRPr="00A427E1" w:rsidRDefault="002319D2" w:rsidP="002319D2">
            <w:pPr>
              <w:pStyle w:val="af5"/>
              <w:widowControl w:val="0"/>
              <w:snapToGrid w:val="0"/>
              <w:jc w:val="center"/>
            </w:pPr>
            <w:r w:rsidRPr="00A427E1">
              <w:rPr>
                <w:color w:val="000000"/>
              </w:rPr>
              <w:t>30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385D49C" w14:textId="6F51259B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11 595,09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03A2676" w14:textId="171C9E07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347 852,70</w:t>
            </w:r>
          </w:p>
        </w:tc>
      </w:tr>
      <w:tr w:rsidR="002319D2" w:rsidRPr="00E45DE4" w14:paraId="1BF8D63C" w14:textId="77777777" w:rsidTr="00B57FB6"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002891D5" w14:textId="42F8E073" w:rsidR="002319D2" w:rsidRPr="00E45DE4" w:rsidRDefault="002319D2" w:rsidP="002319D2">
            <w:pPr>
              <w:widowControl w:val="0"/>
              <w:shd w:val="clear" w:color="auto" w:fill="FFFFFF"/>
            </w:pPr>
            <w:r>
              <w:lastRenderedPageBreak/>
              <w:t>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F6F3B12" w14:textId="6FCD9905" w:rsidR="002319D2" w:rsidRPr="00E45DE4" w:rsidRDefault="002319D2" w:rsidP="002319D2">
            <w:pPr>
              <w:widowControl w:val="0"/>
              <w:rPr>
                <w:bCs/>
                <w:i/>
                <w:iCs/>
              </w:rPr>
            </w:pPr>
            <w:r w:rsidRPr="00E45DE4">
              <w:rPr>
                <w:i/>
                <w:iCs/>
              </w:rPr>
              <w:t>Жидкая нейтрализующая концентрированная добавка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5939FF33" w14:textId="77777777" w:rsidR="002319D2" w:rsidRPr="00E45DE4" w:rsidRDefault="002319D2" w:rsidP="002319D2">
            <w:r w:rsidRPr="00E45DE4">
              <w:rPr>
                <w:b/>
              </w:rPr>
              <w:t>Форма выпуска</w:t>
            </w:r>
            <w:r w:rsidRPr="00E45DE4">
              <w:t>: Жидкость</w:t>
            </w:r>
          </w:p>
          <w:p w14:paraId="426E80A7" w14:textId="77777777" w:rsidR="002319D2" w:rsidRPr="00E45DE4" w:rsidRDefault="002319D2" w:rsidP="002319D2">
            <w:r w:rsidRPr="00E45DE4">
              <w:rPr>
                <w:b/>
              </w:rPr>
              <w:t>Потребительские свойства</w:t>
            </w:r>
            <w:r w:rsidRPr="00E45DE4">
              <w:t xml:space="preserve">: </w:t>
            </w:r>
          </w:p>
          <w:p w14:paraId="56DAB093" w14:textId="02A2C6AC" w:rsidR="002319D2" w:rsidRPr="00E45DE4" w:rsidRDefault="002319D2" w:rsidP="002319D2">
            <w:r w:rsidRPr="00E45DE4">
              <w:t xml:space="preserve">Средство предназначено для профессионального использования. </w:t>
            </w:r>
          </w:p>
          <w:p w14:paraId="1EEE01DE" w14:textId="2A18EB1F" w:rsidR="002319D2" w:rsidRPr="00E45DE4" w:rsidRDefault="002319D2" w:rsidP="002319D2">
            <w:r w:rsidRPr="00E45DE4">
              <w:t xml:space="preserve">Средство должно быть предназначено для нейтрализации остаточной щелочности после стирки рабочей одежды, белья гостиниц, предприятий пищевой промышленности, медицинских учреждений. Средство должно удалять остатки стиральных средств. Должно подходить для цветных и белых тканей. Должно подходить для хлопчатобумажных тканей, тканей из хлопка с полиэстером. </w:t>
            </w:r>
          </w:p>
          <w:p w14:paraId="2BCA76C5" w14:textId="4E0B2302" w:rsidR="002319D2" w:rsidRPr="00E45DE4" w:rsidRDefault="002319D2" w:rsidP="002319D2">
            <w:proofErr w:type="spellStart"/>
            <w:r w:rsidRPr="00E45DE4">
              <w:t>Mожно</w:t>
            </w:r>
            <w:proofErr w:type="spellEnd"/>
            <w:r w:rsidRPr="00E45DE4">
              <w:t xml:space="preserve"> дозировать с помощью автоматических систем дозировки или вручную. </w:t>
            </w:r>
          </w:p>
          <w:p w14:paraId="113B243C" w14:textId="01CC16B4" w:rsidR="002319D2" w:rsidRPr="00E45DE4" w:rsidRDefault="002319D2" w:rsidP="002319D2">
            <w:r w:rsidRPr="00E45DE4">
              <w:t xml:space="preserve">Можно использовать во всех промышленных стиральных машинах. </w:t>
            </w:r>
          </w:p>
          <w:p w14:paraId="24E9BBE9" w14:textId="58E6177D" w:rsidR="002319D2" w:rsidRPr="00E45DE4" w:rsidRDefault="002319D2" w:rsidP="002319D2">
            <w:r w:rsidRPr="00E45DE4">
              <w:t xml:space="preserve">Подходит для применения в воде любой жесткости </w:t>
            </w:r>
          </w:p>
          <w:p w14:paraId="7AA951D7" w14:textId="35DA9045" w:rsidR="002319D2" w:rsidRPr="00E45DE4" w:rsidRDefault="002319D2" w:rsidP="002319D2">
            <w:r w:rsidRPr="00E45DE4">
              <w:rPr>
                <w:b/>
                <w:bCs/>
              </w:rPr>
              <w:t>Плотность при 20°С, г/мл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Не</w:t>
            </w:r>
            <w:proofErr w:type="gramEnd"/>
            <w:r w:rsidRPr="00E45DE4">
              <w:t xml:space="preserve"> менее 1,13 и не более 1,15 </w:t>
            </w:r>
          </w:p>
          <w:p w14:paraId="4CB59EA4" w14:textId="16C80362" w:rsidR="002319D2" w:rsidRPr="00E45DE4" w:rsidRDefault="002319D2" w:rsidP="002319D2">
            <w:r w:rsidRPr="00E45DE4">
              <w:rPr>
                <w:b/>
                <w:bCs/>
              </w:rPr>
              <w:t xml:space="preserve">рН продукта: </w:t>
            </w:r>
            <w:r w:rsidRPr="00E45DE4">
              <w:t>в диапазоне от 1 до 2</w:t>
            </w:r>
          </w:p>
          <w:p w14:paraId="6E93C507" w14:textId="51D04217" w:rsidR="002319D2" w:rsidRPr="00E45DE4" w:rsidRDefault="002319D2" w:rsidP="002319D2">
            <w:r w:rsidRPr="00E45DE4">
              <w:rPr>
                <w:b/>
                <w:bCs/>
              </w:rPr>
              <w:t xml:space="preserve">Максимальная дозировка г/кг сухого белья: </w:t>
            </w:r>
            <w:r w:rsidRPr="00E45DE4">
              <w:t>4 г/кг</w:t>
            </w:r>
          </w:p>
          <w:p w14:paraId="35FA9A60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Упаковка, вес: </w:t>
            </w:r>
            <w:r w:rsidRPr="00E45DE4">
              <w:t>Пластиковая канистра</w:t>
            </w:r>
          </w:p>
          <w:p w14:paraId="6A012007" w14:textId="5967A0CA" w:rsidR="002319D2" w:rsidRPr="00E45DE4" w:rsidRDefault="002319D2" w:rsidP="002319D2">
            <w:r w:rsidRPr="00E45DE4">
              <w:t>Не менее 2</w:t>
            </w:r>
            <w:r>
              <w:t>0</w:t>
            </w:r>
            <w:r w:rsidRPr="00E45DE4">
              <w:t xml:space="preserve"> </w:t>
            </w:r>
            <w:r>
              <w:t>л</w:t>
            </w:r>
            <w:r w:rsidRPr="00E45DE4">
              <w:t xml:space="preserve"> и не более 22 </w:t>
            </w:r>
            <w:r>
              <w:t>л</w:t>
            </w:r>
          </w:p>
          <w:p w14:paraId="6E9E72A6" w14:textId="77777777" w:rsidR="002319D2" w:rsidRPr="00E45DE4" w:rsidRDefault="002319D2" w:rsidP="002319D2">
            <w:pPr>
              <w:rPr>
                <w:b/>
                <w:bCs/>
              </w:rPr>
            </w:pPr>
            <w:r w:rsidRPr="00E45DE4">
              <w:rPr>
                <w:b/>
                <w:bCs/>
              </w:rPr>
              <w:t xml:space="preserve">Состав: </w:t>
            </w:r>
          </w:p>
          <w:p w14:paraId="48368D80" w14:textId="73D1C887" w:rsidR="002319D2" w:rsidRPr="00E45DE4" w:rsidRDefault="002319D2" w:rsidP="002319D2">
            <w:r w:rsidRPr="00E45DE4">
              <w:t xml:space="preserve"> &gt;50% Муравьиная кислота, лимонная кислота 1-3%, водный раствор, стабилизаторы, добавки</w:t>
            </w:r>
          </w:p>
          <w:p w14:paraId="6FDF42FC" w14:textId="77777777" w:rsidR="002319D2" w:rsidRPr="00E45DE4" w:rsidRDefault="002319D2" w:rsidP="002319D2">
            <w:pPr>
              <w:widowControl w:val="0"/>
              <w:rPr>
                <w:bCs/>
              </w:rPr>
            </w:pPr>
            <w:r w:rsidRPr="00E45DE4">
              <w:rPr>
                <w:b/>
                <w:bCs/>
              </w:rPr>
              <w:t>Совместимость товара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C866A1">
              <w:rPr>
                <w:i/>
                <w:iCs/>
              </w:rPr>
              <w:t>Должен</w:t>
            </w:r>
            <w:proofErr w:type="gramEnd"/>
            <w:r w:rsidRPr="00C866A1">
              <w:rPr>
                <w:i/>
                <w:iCs/>
              </w:rPr>
              <w:t xml:space="preserve"> быть совместим со специальной центральной дозирующей системой </w:t>
            </w:r>
            <w:proofErr w:type="spellStart"/>
            <w:r w:rsidRPr="00C866A1">
              <w:rPr>
                <w:i/>
                <w:iCs/>
                <w:lang w:val="en-US"/>
              </w:rPr>
              <w:t>Christeyns</w:t>
            </w:r>
            <w:proofErr w:type="spellEnd"/>
            <w:r w:rsidRPr="00C866A1">
              <w:rPr>
                <w:i/>
                <w:iCs/>
              </w:rPr>
              <w:t xml:space="preserve"> </w:t>
            </w:r>
            <w:r w:rsidRPr="00C866A1">
              <w:rPr>
                <w:i/>
                <w:iCs/>
                <w:lang w:val="en-US"/>
              </w:rPr>
              <w:t>Flux</w:t>
            </w:r>
            <w:r w:rsidRPr="00C866A1">
              <w:rPr>
                <w:i/>
                <w:iCs/>
              </w:rPr>
              <w:t>-</w:t>
            </w:r>
            <w:r w:rsidRPr="00C866A1">
              <w:rPr>
                <w:i/>
                <w:iCs/>
                <w:lang w:val="en-US"/>
              </w:rPr>
              <w:t>Compact</w:t>
            </w:r>
            <w:r w:rsidRPr="00C866A1">
              <w:rPr>
                <w:i/>
                <w:iCs/>
              </w:rPr>
              <w:t xml:space="preserve"> 2, используемой Заказчиком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6319B56E" w14:textId="77777777" w:rsidR="002319D2" w:rsidRPr="00E45DE4" w:rsidRDefault="002319D2" w:rsidP="002319D2">
            <w:pPr>
              <w:widowControl w:val="0"/>
            </w:pPr>
            <w:r w:rsidRPr="00E45DE4">
              <w:t>Кан. 20л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C522EC6" w14:textId="3294A9B6" w:rsidR="002319D2" w:rsidRPr="00A427E1" w:rsidRDefault="002319D2" w:rsidP="002319D2">
            <w:pPr>
              <w:pStyle w:val="af5"/>
              <w:widowControl w:val="0"/>
              <w:snapToGrid w:val="0"/>
              <w:jc w:val="center"/>
            </w:pPr>
            <w:r w:rsidRPr="00A427E1">
              <w:rPr>
                <w:color w:val="000000"/>
              </w:rPr>
              <w:t>4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7D95EC3" w14:textId="3FE7299E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11 050,51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591529FE" w14:textId="22345948" w:rsidR="002319D2" w:rsidRPr="00E45DE4" w:rsidRDefault="002319D2" w:rsidP="002319D2">
            <w:pPr>
              <w:pStyle w:val="af5"/>
              <w:widowControl w:val="0"/>
              <w:snapToGrid w:val="0"/>
              <w:jc w:val="center"/>
            </w:pPr>
            <w:r>
              <w:rPr>
                <w:sz w:val="22"/>
                <w:szCs w:val="22"/>
              </w:rPr>
              <w:t>44 202,04</w:t>
            </w:r>
          </w:p>
        </w:tc>
      </w:tr>
      <w:tr w:rsidR="002319D2" w:rsidRPr="00E45DE4" w14:paraId="0C8F2AAD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343F70EC" w14:textId="5D3A741D" w:rsidR="002319D2" w:rsidRPr="007C4FFD" w:rsidRDefault="002319D2" w:rsidP="002319D2">
            <w:pPr>
              <w:widowControl w:val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E10B26F" w14:textId="3B057A44" w:rsidR="002319D2" w:rsidRPr="007C4FFD" w:rsidRDefault="002319D2" w:rsidP="002319D2">
            <w:pPr>
              <w:widowControl w:val="0"/>
              <w:rPr>
                <w:bCs/>
                <w:i/>
                <w:iCs/>
              </w:rPr>
            </w:pPr>
            <w:r w:rsidRPr="007C4FFD">
              <w:rPr>
                <w:bCs/>
                <w:i/>
                <w:iCs/>
              </w:rPr>
              <w:t>Стиральный порошок универсальный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49445661" w14:textId="77777777" w:rsidR="002319D2" w:rsidRPr="0085493D" w:rsidRDefault="002319D2" w:rsidP="002319D2">
            <w:r w:rsidRPr="0085493D">
              <w:rPr>
                <w:b/>
              </w:rPr>
              <w:t>Форма выпуска:</w:t>
            </w:r>
            <w:r w:rsidRPr="0085493D">
              <w:t xml:space="preserve"> порошок</w:t>
            </w:r>
          </w:p>
          <w:p w14:paraId="5DB2B17C" w14:textId="77777777" w:rsidR="002319D2" w:rsidRPr="0085493D" w:rsidRDefault="002319D2" w:rsidP="002319D2">
            <w:pPr>
              <w:rPr>
                <w:b/>
              </w:rPr>
            </w:pPr>
            <w:r w:rsidRPr="0085493D">
              <w:rPr>
                <w:b/>
              </w:rPr>
              <w:t>Потребительские свойства:</w:t>
            </w:r>
          </w:p>
          <w:p w14:paraId="2B4FD19E" w14:textId="77777777" w:rsidR="002319D2" w:rsidRPr="0085493D" w:rsidRDefault="002319D2" w:rsidP="002319D2">
            <w:r w:rsidRPr="0085493D">
              <w:t xml:space="preserve">Профессиональный стиральный порошок. </w:t>
            </w:r>
          </w:p>
          <w:p w14:paraId="30295FA2" w14:textId="0A581785" w:rsidR="002319D2" w:rsidRPr="0085493D" w:rsidRDefault="002319D2" w:rsidP="002319D2">
            <w:r w:rsidRPr="0085493D">
              <w:t xml:space="preserve">Должен быть предназначен для предварительной и основной машинной стирки белых и цветных изделий из хлопчатобумажных, льняных, синтетических и смешанных волокон. Эффективно справляется с различными видами загрязнений. Средство применимо для ручной и автоматизированной </w:t>
            </w:r>
            <w:r w:rsidRPr="0085493D">
              <w:lastRenderedPageBreak/>
              <w:t>стирки. Не оставляет разводов.  Приятный аромат.</w:t>
            </w:r>
          </w:p>
          <w:p w14:paraId="3E469D66" w14:textId="77777777" w:rsidR="002319D2" w:rsidRPr="0085493D" w:rsidRDefault="002319D2" w:rsidP="002319D2">
            <w:r w:rsidRPr="0085493D">
              <w:rPr>
                <w:b/>
              </w:rPr>
              <w:t xml:space="preserve">Физико-химические </w:t>
            </w:r>
            <w:proofErr w:type="gramStart"/>
            <w:r w:rsidRPr="0085493D">
              <w:rPr>
                <w:b/>
              </w:rPr>
              <w:t>свойства:</w:t>
            </w:r>
            <w:r w:rsidRPr="0085493D">
              <w:t xml:space="preserve">  Рассыпчатый</w:t>
            </w:r>
            <w:proofErr w:type="gramEnd"/>
            <w:r w:rsidRPr="0085493D">
              <w:t xml:space="preserve"> порошок белого цвета без посторонних включений; </w:t>
            </w:r>
          </w:p>
          <w:p w14:paraId="361119D6" w14:textId="4F9AE479" w:rsidR="002319D2" w:rsidRPr="0085493D" w:rsidRDefault="002319D2" w:rsidP="002319D2">
            <w:r w:rsidRPr="0085493D">
              <w:rPr>
                <w:b/>
              </w:rPr>
              <w:t>Насыпная плотность 20° С</w:t>
            </w:r>
            <w:r w:rsidRPr="0085493D">
              <w:t>: не менее 1,000 и не более 1,050 г/см3.</w:t>
            </w:r>
          </w:p>
          <w:p w14:paraId="49190108" w14:textId="77777777" w:rsidR="002319D2" w:rsidRPr="0085493D" w:rsidRDefault="002319D2" w:rsidP="002319D2">
            <w:r w:rsidRPr="0085493D">
              <w:rPr>
                <w:b/>
              </w:rPr>
              <w:t>Расход средства</w:t>
            </w:r>
            <w:r w:rsidRPr="0085493D">
              <w:t>: основная стирка не более 25 г/кг на килограмм сухого белья</w:t>
            </w:r>
          </w:p>
          <w:p w14:paraId="5F496506" w14:textId="77777777" w:rsidR="002319D2" w:rsidRPr="0085493D" w:rsidRDefault="002319D2" w:rsidP="002319D2">
            <w:r w:rsidRPr="0085493D">
              <w:t>Предварительная стирка не более 15 г/кг сухого белья</w:t>
            </w:r>
          </w:p>
          <w:p w14:paraId="1DB57E35" w14:textId="77777777" w:rsidR="002319D2" w:rsidRPr="0085493D" w:rsidRDefault="002319D2" w:rsidP="002319D2">
            <w:r w:rsidRPr="0085493D">
              <w:rPr>
                <w:b/>
              </w:rPr>
              <w:t>Состав:</w:t>
            </w:r>
            <w:r w:rsidRPr="0085493D">
              <w:t xml:space="preserve"> Сульфат натрия (15% и более, но менее 30%), анионные ПАВ (5% и более, но менее 15%), карбонат натрия (5% и более, но менее 15%), кислородсодержащие компоненты (5% и более, но менее 15%), неионогенные ПАВ (менее 5%), фосфаты (менее 5%), ингибитор коррозии (менее 5%), функциональные добавки (менее 5%), ароматизатор (менее 5%)</w:t>
            </w:r>
          </w:p>
          <w:p w14:paraId="71BF393B" w14:textId="74FAABBA" w:rsidR="002319D2" w:rsidRPr="0085493D" w:rsidRDefault="002319D2" w:rsidP="002319D2">
            <w:r w:rsidRPr="0085493D">
              <w:rPr>
                <w:b/>
              </w:rPr>
              <w:t>pH продукта</w:t>
            </w:r>
            <w:r w:rsidRPr="0085493D">
              <w:t>: 10,5-12,00</w:t>
            </w:r>
          </w:p>
          <w:p w14:paraId="5003866B" w14:textId="2E32836D" w:rsidR="002319D2" w:rsidRPr="0085493D" w:rsidRDefault="002319D2" w:rsidP="002319D2">
            <w:pPr>
              <w:widowControl w:val="0"/>
            </w:pPr>
            <w:r w:rsidRPr="0085493D">
              <w:rPr>
                <w:b/>
                <w:bCs/>
              </w:rPr>
              <w:t xml:space="preserve">Упаковка, вес: </w:t>
            </w:r>
            <w:r w:rsidRPr="0085493D">
              <w:t xml:space="preserve">Мешок не менее </w:t>
            </w:r>
            <w:r>
              <w:t>9</w:t>
            </w:r>
            <w:r w:rsidRPr="0085493D">
              <w:t xml:space="preserve"> кг и не более 1</w:t>
            </w:r>
            <w:r>
              <w:t>5</w:t>
            </w:r>
            <w:r w:rsidRPr="0085493D">
              <w:t xml:space="preserve"> кг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3248859F" w14:textId="21A39BA6" w:rsidR="002319D2" w:rsidRPr="0085493D" w:rsidRDefault="002319D2" w:rsidP="002319D2">
            <w:pPr>
              <w:widowControl w:val="0"/>
            </w:pPr>
            <w:r>
              <w:lastRenderedPageBreak/>
              <w:t>кг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FAEE" w14:textId="2A7815BF" w:rsidR="002319D2" w:rsidRPr="00A427E1" w:rsidRDefault="002319D2" w:rsidP="002319D2">
            <w:pPr>
              <w:rPr>
                <w:highlight w:val="yellow"/>
              </w:rPr>
            </w:pPr>
            <w:r w:rsidRPr="00A427E1">
              <w:rPr>
                <w:color w:val="000000"/>
              </w:rPr>
              <w:t>4</w:t>
            </w:r>
            <w:r>
              <w:rPr>
                <w:color w:val="000000"/>
              </w:rPr>
              <w:t>41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28B951F5" w14:textId="4D51F28D" w:rsidR="002319D2" w:rsidRPr="00E45DE4" w:rsidRDefault="002319D2" w:rsidP="002319D2">
            <w:pPr>
              <w:widowControl w:val="0"/>
              <w:snapToGrid w:val="0"/>
              <w:jc w:val="center"/>
              <w:rPr>
                <w:highlight w:val="yellow"/>
                <w:lang w:eastAsia="zh-CN"/>
              </w:rPr>
            </w:pPr>
            <w:r>
              <w:rPr>
                <w:sz w:val="22"/>
                <w:szCs w:val="22"/>
              </w:rPr>
              <w:t>278,17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E125" w14:textId="5BD2EB6E" w:rsidR="002319D2" w:rsidRPr="00E45DE4" w:rsidRDefault="002319D2" w:rsidP="002319D2">
            <w:pPr>
              <w:widowControl w:val="0"/>
              <w:snapToGrid w:val="0"/>
              <w:jc w:val="center"/>
              <w:rPr>
                <w:highlight w:val="yellow"/>
                <w:lang w:eastAsia="zh-CN"/>
              </w:rPr>
            </w:pPr>
            <w:r>
              <w:rPr>
                <w:sz w:val="22"/>
                <w:szCs w:val="22"/>
              </w:rPr>
              <w:t>122 672,97</w:t>
            </w:r>
          </w:p>
        </w:tc>
      </w:tr>
      <w:tr w:rsidR="002319D2" w:rsidRPr="00E45DE4" w14:paraId="3350E395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2B6EE634" w14:textId="77777777" w:rsidR="002319D2" w:rsidRPr="00837730" w:rsidRDefault="002319D2" w:rsidP="002319D2">
            <w:pPr>
              <w:widowControl w:val="0"/>
              <w:rPr>
                <w:bCs/>
              </w:rPr>
            </w:pPr>
            <w:r w:rsidRPr="00837730">
              <w:rPr>
                <w:bCs/>
              </w:rPr>
              <w:t>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F7AA37D" w14:textId="77777777" w:rsidR="002319D2" w:rsidRPr="00837730" w:rsidRDefault="002319D2" w:rsidP="002319D2">
            <w:pPr>
              <w:widowControl w:val="0"/>
              <w:rPr>
                <w:i/>
                <w:iCs/>
                <w:color w:val="000000"/>
                <w:kern w:val="36"/>
              </w:rPr>
            </w:pPr>
            <w:proofErr w:type="spellStart"/>
            <w:r w:rsidRPr="00837730">
              <w:rPr>
                <w:i/>
                <w:iCs/>
                <w:color w:val="000000"/>
                <w:kern w:val="36"/>
              </w:rPr>
              <w:t>Стираль</w:t>
            </w:r>
            <w:proofErr w:type="spellEnd"/>
          </w:p>
          <w:p w14:paraId="588233B4" w14:textId="5D12A617" w:rsidR="002319D2" w:rsidRPr="00837730" w:rsidRDefault="002319D2" w:rsidP="002319D2">
            <w:pPr>
              <w:widowControl w:val="0"/>
              <w:rPr>
                <w:i/>
                <w:iCs/>
                <w:color w:val="000000"/>
                <w:kern w:val="36"/>
              </w:rPr>
            </w:pPr>
            <w:proofErr w:type="spellStart"/>
            <w:r w:rsidRPr="00837730">
              <w:rPr>
                <w:i/>
                <w:iCs/>
                <w:color w:val="000000"/>
                <w:kern w:val="36"/>
              </w:rPr>
              <w:t>ный</w:t>
            </w:r>
            <w:proofErr w:type="spellEnd"/>
            <w:r w:rsidRPr="00837730">
              <w:rPr>
                <w:i/>
                <w:iCs/>
                <w:color w:val="000000"/>
                <w:kern w:val="36"/>
              </w:rPr>
              <w:t xml:space="preserve"> порошок для стирки белого белья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7F067991" w14:textId="77777777" w:rsidR="002319D2" w:rsidRPr="00837730" w:rsidRDefault="002319D2" w:rsidP="002319D2">
            <w:r w:rsidRPr="00837730">
              <w:rPr>
                <w:b/>
              </w:rPr>
              <w:t>Форма выпуска:</w:t>
            </w:r>
            <w:r w:rsidRPr="00837730">
              <w:t xml:space="preserve"> порошок</w:t>
            </w:r>
          </w:p>
          <w:p w14:paraId="3672A6C6" w14:textId="77777777" w:rsidR="002319D2" w:rsidRPr="00837730" w:rsidRDefault="002319D2" w:rsidP="002319D2">
            <w:pPr>
              <w:rPr>
                <w:b/>
              </w:rPr>
            </w:pPr>
            <w:r w:rsidRPr="00837730">
              <w:rPr>
                <w:b/>
              </w:rPr>
              <w:t>Потребительские свойства:</w:t>
            </w:r>
          </w:p>
          <w:p w14:paraId="092EEFC2" w14:textId="1D8079B5" w:rsidR="002319D2" w:rsidRPr="00837730" w:rsidRDefault="002319D2" w:rsidP="002319D2">
            <w:r w:rsidRPr="00871C14">
              <w:t xml:space="preserve">Предназначен для предварительной и основной машинной стирки белых и </w:t>
            </w:r>
            <w:r>
              <w:t>светлых</w:t>
            </w:r>
            <w:r w:rsidRPr="00871C14">
              <w:t xml:space="preserve"> изделий из хлопчатобумажных, льняных, синтетических и смешанных волокон. </w:t>
            </w:r>
            <w:r>
              <w:t>С</w:t>
            </w:r>
            <w:r w:rsidRPr="00871C14">
              <w:t xml:space="preserve">редство </w:t>
            </w:r>
            <w:r>
              <w:t xml:space="preserve">должно </w:t>
            </w:r>
            <w:r w:rsidRPr="00871C14">
              <w:t>эффективно справляется с различными видами загрязнений и визуально отбелива</w:t>
            </w:r>
            <w:r>
              <w:t>ть</w:t>
            </w:r>
            <w:r w:rsidRPr="00871C14">
              <w:t xml:space="preserve"> одежду, возвраща</w:t>
            </w:r>
            <w:r>
              <w:t>ть</w:t>
            </w:r>
            <w:r w:rsidRPr="00871C14">
              <w:t xml:space="preserve"> вещам яркость. Средство применимо для ручной и автоматизированной стирки. Не оставляет разводов и обладает приятным ароматом.</w:t>
            </w:r>
            <w:r>
              <w:t xml:space="preserve"> </w:t>
            </w:r>
          </w:p>
          <w:p w14:paraId="68B0974D" w14:textId="77777777" w:rsidR="002319D2" w:rsidRPr="00837730" w:rsidRDefault="002319D2" w:rsidP="002319D2">
            <w:r w:rsidRPr="00837730">
              <w:rPr>
                <w:b/>
              </w:rPr>
              <w:t xml:space="preserve">Физико-химические </w:t>
            </w:r>
            <w:proofErr w:type="gramStart"/>
            <w:r w:rsidRPr="00837730">
              <w:rPr>
                <w:b/>
              </w:rPr>
              <w:t>свойства:</w:t>
            </w:r>
            <w:r w:rsidRPr="00837730">
              <w:t xml:space="preserve">  Рассыпчатый</w:t>
            </w:r>
            <w:proofErr w:type="gramEnd"/>
            <w:r w:rsidRPr="00837730">
              <w:t xml:space="preserve"> порошок белого цвета без посторонних включений; </w:t>
            </w:r>
          </w:p>
          <w:p w14:paraId="59A95D28" w14:textId="77777777" w:rsidR="002319D2" w:rsidRPr="00837730" w:rsidRDefault="002319D2" w:rsidP="002319D2">
            <w:r w:rsidRPr="00837730">
              <w:rPr>
                <w:b/>
              </w:rPr>
              <w:t>Насыпная плотность 20° С</w:t>
            </w:r>
            <w:r w:rsidRPr="00837730">
              <w:t>: не менее 1,000 и не более 1,050 г/см3.</w:t>
            </w:r>
          </w:p>
          <w:p w14:paraId="5167AEDB" w14:textId="60386050" w:rsidR="002319D2" w:rsidRPr="00837730" w:rsidRDefault="002319D2" w:rsidP="002319D2">
            <w:r w:rsidRPr="00837730">
              <w:rPr>
                <w:b/>
              </w:rPr>
              <w:t>Расход средства</w:t>
            </w:r>
            <w:r w:rsidRPr="00837730">
              <w:t>: основная стирка не более 2</w:t>
            </w:r>
            <w:r>
              <w:t>0</w:t>
            </w:r>
            <w:r w:rsidRPr="00837730">
              <w:t xml:space="preserve"> г/кг на килограмм сухого белья</w:t>
            </w:r>
          </w:p>
          <w:p w14:paraId="11ABF3E8" w14:textId="77777777" w:rsidR="002319D2" w:rsidRPr="00837730" w:rsidRDefault="002319D2" w:rsidP="002319D2">
            <w:r w:rsidRPr="00837730">
              <w:t>Предварительная стирка не более 15 г/кг сухого белья</w:t>
            </w:r>
          </w:p>
          <w:p w14:paraId="49C9D83A" w14:textId="77777777" w:rsidR="002319D2" w:rsidRDefault="002319D2" w:rsidP="002319D2">
            <w:r w:rsidRPr="00837730">
              <w:rPr>
                <w:b/>
              </w:rPr>
              <w:t>Состав:</w:t>
            </w:r>
            <w:r w:rsidRPr="00837730">
              <w:t xml:space="preserve"> </w:t>
            </w:r>
            <w:r w:rsidRPr="009738CF">
              <w:t xml:space="preserve">Сульфат натрия (15% и более, но менее 30%), карбонат натрия (15% и более, но менее 30%), хлорид натрия (5% и более, </w:t>
            </w:r>
            <w:r w:rsidRPr="009738CF">
              <w:lastRenderedPageBreak/>
              <w:t>но менее 15%), кислородсодержащие компоненты (5% и более, но менее 15%), комплексообразователи (5% или более, но менее 15%), активатор отбеливания (менее 5%), анионные ПАВ (менее 5%), неионогенные ПАВ (менее 5%), функциональные добавки (менее 5%), оптический отбеливатель (менее 5%), энзимы (менее 5%), отдушка (менее 5%).</w:t>
            </w:r>
          </w:p>
          <w:p w14:paraId="2A3AFEF5" w14:textId="5C6928D7" w:rsidR="002319D2" w:rsidRPr="00837730" w:rsidRDefault="002319D2" w:rsidP="002319D2">
            <w:r w:rsidRPr="00837730">
              <w:rPr>
                <w:b/>
              </w:rPr>
              <w:t>pH продукта</w:t>
            </w:r>
            <w:r w:rsidRPr="00837730">
              <w:t xml:space="preserve">: </w:t>
            </w:r>
            <w:r>
              <w:t>7,5</w:t>
            </w:r>
            <w:r w:rsidRPr="00837730">
              <w:t>-1</w:t>
            </w:r>
            <w:r>
              <w:t>1</w:t>
            </w:r>
            <w:r w:rsidRPr="00837730">
              <w:t>,</w:t>
            </w:r>
            <w:r>
              <w:t>5</w:t>
            </w:r>
            <w:r w:rsidRPr="00837730">
              <w:t>0</w:t>
            </w:r>
          </w:p>
          <w:p w14:paraId="6342842A" w14:textId="159E6B45" w:rsidR="002319D2" w:rsidRPr="00837730" w:rsidRDefault="002319D2" w:rsidP="002319D2">
            <w:pPr>
              <w:widowControl w:val="0"/>
            </w:pPr>
            <w:r w:rsidRPr="00837730">
              <w:rPr>
                <w:b/>
                <w:bCs/>
              </w:rPr>
              <w:t xml:space="preserve">Упаковка, вес: </w:t>
            </w:r>
            <w:r w:rsidRPr="00837730">
              <w:t xml:space="preserve">Мешок не менее </w:t>
            </w:r>
            <w:r>
              <w:t>9</w:t>
            </w:r>
            <w:r w:rsidRPr="00837730">
              <w:t xml:space="preserve"> кг и не более 1</w:t>
            </w:r>
            <w:r>
              <w:t>5</w:t>
            </w:r>
            <w:r w:rsidRPr="00837730">
              <w:t xml:space="preserve"> кг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09D51FB2" w14:textId="5363E02D" w:rsidR="002319D2" w:rsidRPr="00837730" w:rsidRDefault="002319D2" w:rsidP="002319D2">
            <w:pPr>
              <w:widowControl w:val="0"/>
            </w:pPr>
            <w:r>
              <w:lastRenderedPageBreak/>
              <w:t>кг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9A5F" w14:textId="6ECA5D0A" w:rsidR="002319D2" w:rsidRPr="00A427E1" w:rsidRDefault="002319D2" w:rsidP="002319D2">
            <w:pPr>
              <w:rPr>
                <w:highlight w:val="yellow"/>
              </w:rPr>
            </w:pPr>
            <w:r w:rsidRPr="00A427E1">
              <w:rPr>
                <w:color w:val="000000"/>
              </w:rPr>
              <w:t>2</w:t>
            </w:r>
            <w:r>
              <w:rPr>
                <w:color w:val="000000"/>
              </w:rPr>
              <w:t>61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00881CE3" w14:textId="459EBD7E" w:rsidR="002319D2" w:rsidRPr="00E45DE4" w:rsidRDefault="002319D2" w:rsidP="002319D2">
            <w:pPr>
              <w:widowControl w:val="0"/>
              <w:snapToGrid w:val="0"/>
              <w:jc w:val="center"/>
              <w:rPr>
                <w:highlight w:val="yellow"/>
                <w:lang w:eastAsia="zh-CN"/>
              </w:rPr>
            </w:pPr>
            <w:r>
              <w:rPr>
                <w:sz w:val="22"/>
                <w:szCs w:val="22"/>
              </w:rPr>
              <w:t>425,25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D2F0" w14:textId="75D85F24" w:rsidR="002319D2" w:rsidRPr="00E45DE4" w:rsidRDefault="002319D2" w:rsidP="002319D2">
            <w:pPr>
              <w:widowControl w:val="0"/>
              <w:snapToGrid w:val="0"/>
              <w:jc w:val="center"/>
              <w:rPr>
                <w:highlight w:val="yellow"/>
                <w:lang w:eastAsia="zh-CN"/>
              </w:rPr>
            </w:pPr>
            <w:r>
              <w:rPr>
                <w:sz w:val="22"/>
                <w:szCs w:val="22"/>
              </w:rPr>
              <w:t>110 990,25</w:t>
            </w:r>
          </w:p>
        </w:tc>
      </w:tr>
      <w:tr w:rsidR="002319D2" w:rsidRPr="00E45DE4" w14:paraId="10D6FA64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04708626" w14:textId="32DB807F" w:rsidR="002319D2" w:rsidRPr="00E45DE4" w:rsidRDefault="002319D2" w:rsidP="002319D2">
            <w:pPr>
              <w:widowControl w:val="0"/>
              <w:rPr>
                <w:bCs/>
                <w:highlight w:val="yellow"/>
              </w:rPr>
            </w:pP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BD719DF" w14:textId="6AF87F90" w:rsidR="002319D2" w:rsidRPr="00E45DE4" w:rsidRDefault="002319D2" w:rsidP="002319D2">
            <w:pPr>
              <w:widowControl w:val="0"/>
              <w:rPr>
                <w:i/>
                <w:iCs/>
                <w:color w:val="000000"/>
                <w:kern w:val="36"/>
                <w:highlight w:val="yellow"/>
              </w:rPr>
            </w:pPr>
            <w:r w:rsidRPr="00E45DE4">
              <w:rPr>
                <w:i/>
                <w:iCs/>
              </w:rPr>
              <w:t xml:space="preserve">Концентрированный стиральный порошок универсальный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5A42A348" w14:textId="77777777" w:rsidR="002319D2" w:rsidRPr="00E45DE4" w:rsidRDefault="002319D2" w:rsidP="002319D2">
            <w:r w:rsidRPr="00E45DE4">
              <w:rPr>
                <w:b/>
              </w:rPr>
              <w:t>Форма выпуска:</w:t>
            </w:r>
            <w:r w:rsidRPr="00E45DE4">
              <w:t xml:space="preserve"> порошок, гранулы</w:t>
            </w:r>
          </w:p>
          <w:p w14:paraId="497EF79E" w14:textId="77777777" w:rsidR="002319D2" w:rsidRPr="00E45DE4" w:rsidRDefault="002319D2" w:rsidP="002319D2">
            <w:r w:rsidRPr="00E45DE4">
              <w:rPr>
                <w:b/>
              </w:rPr>
              <w:t>Потребительские свойства</w:t>
            </w:r>
            <w:r w:rsidRPr="00E45DE4">
              <w:t>:</w:t>
            </w:r>
          </w:p>
          <w:p w14:paraId="26EE48E8" w14:textId="77777777" w:rsidR="002319D2" w:rsidRPr="00E45DE4" w:rsidRDefault="002319D2" w:rsidP="002319D2">
            <w:pPr>
              <w:rPr>
                <w:color w:val="70AD47"/>
              </w:rPr>
            </w:pPr>
            <w:r w:rsidRPr="00E45DE4">
              <w:t>Стиральный порошок для прачечных, используемый для стирки рабочей одежды, белья гостиниц, предприятий пищевой промышленности, медицинских учреждений.  Подходит для хлопчатобумажных тканей, тканей из хлопка с полиэстером. Можно использовать во всех промышленных стиральных машинах. Подходит для применения в воде любой жесткости. Можно дозировать с помощью профессиональной автоматической дозирующей системы. Компоненты, стабилизирующие жесткость воды, останавливают образование неорганических осадков в машине и на тканях. Благодаря сбалансированной комбинации щелочей, поверхностно-активных веществ и ферментов, хорошо удаляются пятна. Предотвращает накопление солей на тканях.</w:t>
            </w:r>
          </w:p>
          <w:p w14:paraId="1E6FC453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Состав: </w:t>
            </w:r>
            <w:r w:rsidRPr="00E45DE4">
              <w:t xml:space="preserve">5 – 15 % фосфаты &lt;5 % Анионные и </w:t>
            </w:r>
            <w:proofErr w:type="spellStart"/>
            <w:r w:rsidRPr="00E45DE4">
              <w:t>неионные</w:t>
            </w:r>
            <w:proofErr w:type="spellEnd"/>
            <w:r w:rsidRPr="00E45DE4">
              <w:t xml:space="preserve"> ПАВ Ферменты, карбонаты, силикаты, диспергент</w:t>
            </w:r>
          </w:p>
          <w:p w14:paraId="40CB680A" w14:textId="77777777" w:rsidR="002319D2" w:rsidRPr="00E45DE4" w:rsidRDefault="002319D2" w:rsidP="002319D2">
            <w:r w:rsidRPr="00E45DE4">
              <w:rPr>
                <w:b/>
                <w:bCs/>
              </w:rPr>
              <w:t>рН продукта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Не</w:t>
            </w:r>
            <w:proofErr w:type="gramEnd"/>
            <w:r w:rsidRPr="00E45DE4">
              <w:t xml:space="preserve"> менее 11 и не более 12</w:t>
            </w:r>
          </w:p>
          <w:p w14:paraId="566310D6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Минимальный расход, г/кг сухого белья: </w:t>
            </w:r>
            <w:r w:rsidRPr="00E45DE4">
              <w:t>6 г/кг</w:t>
            </w:r>
          </w:p>
          <w:p w14:paraId="36087773" w14:textId="3189CD57" w:rsidR="002319D2" w:rsidRPr="00E45DE4" w:rsidRDefault="002319D2" w:rsidP="002319D2">
            <w:pPr>
              <w:rPr>
                <w:b/>
                <w:highlight w:val="yellow"/>
              </w:rPr>
            </w:pPr>
            <w:r w:rsidRPr="00E45DE4">
              <w:rPr>
                <w:b/>
                <w:bCs/>
              </w:rPr>
              <w:t xml:space="preserve">Упаковка, вес: </w:t>
            </w:r>
            <w:r w:rsidRPr="00E45DE4">
              <w:t>Бумажный мешок не менее 20 кг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7DDB3EEE" w14:textId="76D037E2" w:rsidR="002319D2" w:rsidRPr="00E45DE4" w:rsidRDefault="002319D2" w:rsidP="002319D2">
            <w:pPr>
              <w:widowControl w:val="0"/>
              <w:rPr>
                <w:highlight w:val="yellow"/>
              </w:rPr>
            </w:pPr>
            <w:r>
              <w:t>кг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2D97" w14:textId="05681CE5" w:rsidR="002319D2" w:rsidRPr="00A427E1" w:rsidRDefault="002319D2" w:rsidP="002319D2">
            <w:pPr>
              <w:widowControl w:val="0"/>
              <w:snapToGrid w:val="0"/>
              <w:jc w:val="center"/>
              <w:rPr>
                <w:highlight w:val="yellow"/>
                <w:shd w:val="clear" w:color="auto" w:fill="FFFF00"/>
              </w:rPr>
            </w:pPr>
            <w:r w:rsidRPr="00A427E1">
              <w:rPr>
                <w:color w:val="000000"/>
              </w:rPr>
              <w:t>100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2483E0E2" w14:textId="08C6D627" w:rsidR="002319D2" w:rsidRPr="00E45DE4" w:rsidRDefault="002319D2" w:rsidP="002319D2">
            <w:pPr>
              <w:widowControl w:val="0"/>
              <w:snapToGrid w:val="0"/>
              <w:jc w:val="center"/>
              <w:rPr>
                <w:highlight w:val="yellow"/>
                <w:lang w:eastAsia="zh-CN"/>
              </w:rPr>
            </w:pPr>
            <w:r>
              <w:rPr>
                <w:sz w:val="22"/>
                <w:szCs w:val="22"/>
              </w:rPr>
              <w:t>559,95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0E92" w14:textId="4F124333" w:rsidR="002319D2" w:rsidRPr="00E45DE4" w:rsidRDefault="002319D2" w:rsidP="002319D2">
            <w:pPr>
              <w:widowControl w:val="0"/>
              <w:snapToGrid w:val="0"/>
              <w:jc w:val="center"/>
              <w:rPr>
                <w:highlight w:val="yellow"/>
                <w:lang w:eastAsia="zh-CN"/>
              </w:rPr>
            </w:pPr>
            <w:r>
              <w:rPr>
                <w:sz w:val="22"/>
                <w:szCs w:val="22"/>
              </w:rPr>
              <w:t>55 995,00</w:t>
            </w:r>
          </w:p>
        </w:tc>
      </w:tr>
      <w:tr w:rsidR="002319D2" w:rsidRPr="00E45DE4" w14:paraId="4B425BF5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4137986A" w14:textId="2C638CBC" w:rsidR="002319D2" w:rsidRPr="00E45DE4" w:rsidRDefault="002319D2" w:rsidP="002319D2">
            <w:pPr>
              <w:widowControl w:val="0"/>
              <w:rPr>
                <w:bCs/>
              </w:rPr>
            </w:pPr>
            <w:r w:rsidRPr="00E45DE4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CDEFE6E" w14:textId="77777777" w:rsidR="002319D2" w:rsidRPr="00E45DE4" w:rsidRDefault="002319D2" w:rsidP="002319D2">
            <w:pPr>
              <w:widowControl w:val="0"/>
              <w:rPr>
                <w:b/>
                <w:i/>
                <w:iCs/>
              </w:rPr>
            </w:pPr>
            <w:r w:rsidRPr="00E45DE4">
              <w:rPr>
                <w:i/>
                <w:iCs/>
                <w:color w:val="000000"/>
              </w:rPr>
              <w:t xml:space="preserve">Гель для стирки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61D36A92" w14:textId="77777777" w:rsidR="002319D2" w:rsidRPr="00E45DE4" w:rsidRDefault="002319D2" w:rsidP="002319D2">
            <w:pPr>
              <w:rPr>
                <w:shd w:val="clear" w:color="auto" w:fill="FFFFFF"/>
              </w:rPr>
            </w:pPr>
            <w:r w:rsidRPr="00E45DE4">
              <w:rPr>
                <w:b/>
                <w:shd w:val="clear" w:color="auto" w:fill="FFFFFF"/>
              </w:rPr>
              <w:t>Форма выпуска</w:t>
            </w:r>
            <w:r w:rsidRPr="00E45DE4">
              <w:rPr>
                <w:shd w:val="clear" w:color="auto" w:fill="FFFFFF"/>
              </w:rPr>
              <w:t>: жидкость</w:t>
            </w:r>
          </w:p>
          <w:p w14:paraId="06AC4E1E" w14:textId="60952603" w:rsidR="002319D2" w:rsidRPr="00E45DE4" w:rsidRDefault="002319D2" w:rsidP="002319D2">
            <w:pPr>
              <w:rPr>
                <w:color w:val="3B3B3B"/>
                <w:shd w:val="clear" w:color="auto" w:fill="FFFFFF"/>
              </w:rPr>
            </w:pPr>
            <w:r w:rsidRPr="00E45DE4">
              <w:rPr>
                <w:b/>
              </w:rPr>
              <w:t xml:space="preserve">Потребительские свойства: </w:t>
            </w:r>
            <w:r w:rsidRPr="00E45DE4">
              <w:rPr>
                <w:color w:val="3B3B3B"/>
                <w:shd w:val="clear" w:color="auto" w:fill="FFFFFF"/>
              </w:rPr>
              <w:t xml:space="preserve">Концентрированное жидкое средство для стирки. </w:t>
            </w:r>
            <w:r w:rsidRPr="00E45DE4">
              <w:rPr>
                <w:color w:val="3B3B3B"/>
                <w:shd w:val="clear" w:color="auto" w:fill="FFFFFF"/>
              </w:rPr>
              <w:lastRenderedPageBreak/>
              <w:t xml:space="preserve">Предназначено для стирки и замачивания изделий из хлопчатобумажных, льняных, синтетических тканей и тканей из смешанных волокон в стиральных машинах любого типа и ручной стирки в воде любой жесткости. Средство для стирки должно содержать высокоэффективные поверхностно-активные вещества и энзимы, должен эффективно удалять загрязнения и пятна с волокон ткани даже в холодной воде и при коротких циклах стирки. Гель должен подходить для стирки цветного и белого белья из натуральных и синтетических тканей, детской одежды и одежды людей с чувствительной кожей. Средство должно полностью выполаскивается из тканей. </w:t>
            </w:r>
          </w:p>
          <w:p w14:paraId="1B3D77AB" w14:textId="77777777" w:rsidR="002319D2" w:rsidRPr="00E45DE4" w:rsidRDefault="002319D2" w:rsidP="002319D2">
            <w:r w:rsidRPr="00E45DE4">
              <w:rPr>
                <w:b/>
                <w:color w:val="3B3B3B"/>
                <w:shd w:val="clear" w:color="auto" w:fill="FFFFFF"/>
              </w:rPr>
              <w:t>Минимальная дозировка</w:t>
            </w:r>
            <w:r w:rsidRPr="00E45DE4">
              <w:rPr>
                <w:color w:val="3B3B3B"/>
                <w:shd w:val="clear" w:color="auto" w:fill="FFFFFF"/>
              </w:rPr>
              <w:t xml:space="preserve"> г/кг сухого белья: не более 5 </w:t>
            </w:r>
          </w:p>
          <w:p w14:paraId="20249964" w14:textId="77777777" w:rsidR="002319D2" w:rsidRPr="00E45DE4" w:rsidRDefault="002319D2" w:rsidP="002319D2">
            <w:pPr>
              <w:shd w:val="clear" w:color="auto" w:fill="FFFFFF"/>
              <w:suppressAutoHyphens w:val="0"/>
              <w:rPr>
                <w:color w:val="3B3B3B"/>
              </w:rPr>
            </w:pPr>
            <w:r w:rsidRPr="00E45DE4">
              <w:rPr>
                <w:b/>
                <w:bCs/>
                <w:color w:val="3B3B3B"/>
              </w:rPr>
              <w:t>Состав:</w:t>
            </w:r>
            <w:r w:rsidRPr="00E45DE4">
              <w:rPr>
                <w:color w:val="3B3B3B"/>
              </w:rPr>
              <w:br/>
              <w:t xml:space="preserve">≥30% очищенная вода; ≥5%, но &lt;15% анионные ПАВ; &lt;5%: неионогенные ПАВ, мыло, энзимы, </w:t>
            </w:r>
            <w:proofErr w:type="spellStart"/>
            <w:r w:rsidRPr="00E45DE4">
              <w:rPr>
                <w:color w:val="3B3B3B"/>
              </w:rPr>
              <w:t>поликарбоксилаты</w:t>
            </w:r>
            <w:proofErr w:type="spellEnd"/>
            <w:r w:rsidRPr="00E45DE4">
              <w:rPr>
                <w:color w:val="3B3B3B"/>
              </w:rPr>
              <w:t xml:space="preserve">, </w:t>
            </w:r>
            <w:proofErr w:type="spellStart"/>
            <w:r w:rsidRPr="00E45DE4">
              <w:rPr>
                <w:color w:val="3B3B3B"/>
              </w:rPr>
              <w:t>метилхлороизотиазолинон</w:t>
            </w:r>
            <w:proofErr w:type="spellEnd"/>
            <w:r w:rsidRPr="00E45DE4">
              <w:rPr>
                <w:color w:val="3B3B3B"/>
              </w:rPr>
              <w:t xml:space="preserve">, </w:t>
            </w:r>
            <w:proofErr w:type="spellStart"/>
            <w:r w:rsidRPr="00E45DE4">
              <w:rPr>
                <w:color w:val="3B3B3B"/>
              </w:rPr>
              <w:t>метилизотиазолинон</w:t>
            </w:r>
            <w:proofErr w:type="spellEnd"/>
            <w:r w:rsidRPr="00E45DE4">
              <w:rPr>
                <w:color w:val="3B3B3B"/>
              </w:rPr>
              <w:t>, ароматизирующая добавка.</w:t>
            </w:r>
          </w:p>
          <w:p w14:paraId="371D42A2" w14:textId="77777777" w:rsidR="002319D2" w:rsidRPr="00E45DE4" w:rsidRDefault="002319D2" w:rsidP="002319D2">
            <w:pPr>
              <w:shd w:val="clear" w:color="auto" w:fill="FFFFFF"/>
            </w:pPr>
            <w:r w:rsidRPr="00E45DE4">
              <w:rPr>
                <w:rStyle w:val="piname"/>
                <w:b/>
              </w:rPr>
              <w:t>рН продукта</w:t>
            </w:r>
            <w:r w:rsidRPr="00E45DE4">
              <w:rPr>
                <w:rStyle w:val="piname"/>
              </w:rPr>
              <w:t>: не менее 7.5 и не более 8.5</w:t>
            </w:r>
          </w:p>
          <w:p w14:paraId="78920841" w14:textId="6FE1E389" w:rsidR="002319D2" w:rsidRPr="00E45DE4" w:rsidRDefault="002319D2" w:rsidP="002319D2">
            <w:pPr>
              <w:widowControl w:val="0"/>
            </w:pPr>
            <w:r w:rsidRPr="00E45DE4">
              <w:rPr>
                <w:b/>
                <w:bCs/>
              </w:rPr>
              <w:t xml:space="preserve">Упаковка, вес: </w:t>
            </w:r>
            <w:r w:rsidRPr="00E45DE4">
              <w:t xml:space="preserve">Пластиковая канистра весом не менее 4,5 и не более 5 </w:t>
            </w:r>
            <w:r>
              <w:t>л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4C7C3B3F" w14:textId="77777777" w:rsidR="002319D2" w:rsidRPr="00E45DE4" w:rsidRDefault="002319D2" w:rsidP="002319D2">
            <w:pPr>
              <w:widowControl w:val="0"/>
            </w:pPr>
            <w:r w:rsidRPr="00E45DE4">
              <w:lastRenderedPageBreak/>
              <w:t>Кан.</w:t>
            </w:r>
          </w:p>
          <w:p w14:paraId="1553A9CA" w14:textId="795EFF7C" w:rsidR="002319D2" w:rsidRPr="00E45DE4" w:rsidRDefault="002319D2" w:rsidP="002319D2">
            <w:pPr>
              <w:widowControl w:val="0"/>
            </w:pPr>
            <w:r w:rsidRPr="00E45DE4">
              <w:t xml:space="preserve"> 5 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6DBE" w14:textId="74488CC8" w:rsidR="002319D2" w:rsidRPr="00A427E1" w:rsidRDefault="002319D2" w:rsidP="002319D2">
            <w:pPr>
              <w:widowControl w:val="0"/>
              <w:snapToGrid w:val="0"/>
              <w:jc w:val="center"/>
              <w:rPr>
                <w:shd w:val="clear" w:color="auto" w:fill="FFFF00"/>
              </w:rPr>
            </w:pPr>
            <w:r w:rsidRPr="00A427E1">
              <w:rPr>
                <w:color w:val="000000"/>
              </w:rPr>
              <w:t>6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766FF72C" w14:textId="0AA8DBBD" w:rsidR="002319D2" w:rsidRPr="00E45DE4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1 153,93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5B6E" w14:textId="0B029DD5" w:rsidR="002319D2" w:rsidRPr="00E45DE4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6 923,58</w:t>
            </w:r>
          </w:p>
        </w:tc>
      </w:tr>
      <w:tr w:rsidR="002319D2" w:rsidRPr="00E45DE4" w14:paraId="555E303A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4BCEAD68" w14:textId="5C67EA20" w:rsidR="002319D2" w:rsidRPr="00E45DE4" w:rsidRDefault="002319D2" w:rsidP="002319D2">
            <w:pPr>
              <w:widowControl w:val="0"/>
              <w:rPr>
                <w:bCs/>
              </w:rPr>
            </w:pPr>
            <w:r w:rsidRPr="00E45DE4">
              <w:rPr>
                <w:bCs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5E2FDB6" w14:textId="77777777" w:rsidR="002319D2" w:rsidRPr="00E45DE4" w:rsidRDefault="002319D2" w:rsidP="002319D2">
            <w:pPr>
              <w:widowControl w:val="0"/>
              <w:rPr>
                <w:i/>
                <w:iCs/>
                <w:color w:val="000000"/>
              </w:rPr>
            </w:pPr>
            <w:proofErr w:type="spellStart"/>
            <w:r w:rsidRPr="00E45DE4">
              <w:rPr>
                <w:i/>
                <w:iCs/>
                <w:color w:val="000000"/>
              </w:rPr>
              <w:t>Кондицио</w:t>
            </w:r>
            <w:proofErr w:type="spellEnd"/>
          </w:p>
          <w:p w14:paraId="52DF3BBB" w14:textId="54E02472" w:rsidR="002319D2" w:rsidRPr="00E45DE4" w:rsidRDefault="002319D2" w:rsidP="002319D2">
            <w:pPr>
              <w:widowControl w:val="0"/>
              <w:rPr>
                <w:i/>
                <w:iCs/>
                <w:color w:val="000000"/>
              </w:rPr>
            </w:pPr>
            <w:proofErr w:type="spellStart"/>
            <w:r w:rsidRPr="00E45DE4">
              <w:rPr>
                <w:i/>
                <w:iCs/>
                <w:color w:val="000000"/>
              </w:rPr>
              <w:t>нер</w:t>
            </w:r>
            <w:proofErr w:type="spellEnd"/>
            <w:r w:rsidRPr="00E45DE4">
              <w:rPr>
                <w:i/>
                <w:iCs/>
                <w:color w:val="000000"/>
              </w:rPr>
              <w:t xml:space="preserve"> для белья</w:t>
            </w:r>
          </w:p>
          <w:p w14:paraId="590363AD" w14:textId="77777777" w:rsidR="002319D2" w:rsidRPr="00E45DE4" w:rsidRDefault="002319D2" w:rsidP="002319D2">
            <w:pPr>
              <w:widowControl w:val="0"/>
              <w:rPr>
                <w:b/>
                <w:i/>
                <w:iCs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7213CF84" w14:textId="77777777" w:rsidR="002319D2" w:rsidRPr="00E45DE4" w:rsidRDefault="002319D2" w:rsidP="002319D2">
            <w:pPr>
              <w:rPr>
                <w:shd w:val="clear" w:color="auto" w:fill="FFFFFF"/>
              </w:rPr>
            </w:pPr>
            <w:r w:rsidRPr="00E45DE4">
              <w:rPr>
                <w:b/>
                <w:shd w:val="clear" w:color="auto" w:fill="FFFFFF"/>
              </w:rPr>
              <w:t>Форма выпуска</w:t>
            </w:r>
            <w:r w:rsidRPr="00E45DE4">
              <w:rPr>
                <w:shd w:val="clear" w:color="auto" w:fill="FFFFFF"/>
              </w:rPr>
              <w:t>: жидкость</w:t>
            </w:r>
            <w:r w:rsidRPr="00E45DE4">
              <w:br/>
            </w:r>
            <w:r w:rsidRPr="00E45DE4">
              <w:rPr>
                <w:b/>
              </w:rPr>
              <w:t>Потребительские свойства:</w:t>
            </w:r>
          </w:p>
          <w:p w14:paraId="7D0CFBD4" w14:textId="77777777" w:rsidR="002319D2" w:rsidRPr="00E45DE4" w:rsidRDefault="002319D2" w:rsidP="002319D2">
            <w:r w:rsidRPr="00E45DE4">
              <w:t>Концентрированный кондиционер для белья</w:t>
            </w:r>
            <w:r w:rsidRPr="00E45DE4">
              <w:br/>
            </w:r>
            <w:r w:rsidRPr="00E45DE4">
              <w:rPr>
                <w:shd w:val="clear" w:color="auto" w:fill="FFFFFF"/>
              </w:rPr>
              <w:t xml:space="preserve">Подходит для машинной и ручной стирки всех видов ткани. Придает белью мягкость и приятный аромат. Обладает антистатическим эффектом, облегчает глажение после стирки. </w:t>
            </w:r>
          </w:p>
          <w:p w14:paraId="7625DE09" w14:textId="77777777" w:rsidR="002319D2" w:rsidRPr="00E45DE4" w:rsidRDefault="002319D2" w:rsidP="002319D2">
            <w:pPr>
              <w:shd w:val="clear" w:color="auto" w:fill="FFFFFF"/>
            </w:pPr>
            <w:r w:rsidRPr="00E45DE4">
              <w:rPr>
                <w:b/>
                <w:bCs/>
              </w:rPr>
              <w:t>Состав:</w:t>
            </w:r>
            <w:r w:rsidRPr="00E45DE4">
              <w:br/>
              <w:t xml:space="preserve">≥30% очищенная вода; ≥5%, но &lt;15% катионные ПАВ; &lt;5%: неионогенные ПАВ, глицерин, ароматизирующие добавки (в т.ч. бензилбензоат, </w:t>
            </w:r>
            <w:proofErr w:type="spellStart"/>
            <w:r w:rsidRPr="00E45DE4">
              <w:t>линалол</w:t>
            </w:r>
            <w:proofErr w:type="spellEnd"/>
            <w:r w:rsidRPr="00E45DE4">
              <w:t xml:space="preserve">, гераниол), </w:t>
            </w:r>
            <w:proofErr w:type="spellStart"/>
            <w:r w:rsidRPr="00E45DE4">
              <w:t>метилхлороизоциазолинон</w:t>
            </w:r>
            <w:proofErr w:type="spellEnd"/>
            <w:r w:rsidRPr="00E45DE4">
              <w:t xml:space="preserve">, </w:t>
            </w:r>
            <w:proofErr w:type="spellStart"/>
            <w:r w:rsidRPr="00E45DE4">
              <w:t>метилизоциазолинон</w:t>
            </w:r>
            <w:proofErr w:type="spellEnd"/>
            <w:r w:rsidRPr="00E45DE4">
              <w:t>, краситель.</w:t>
            </w:r>
          </w:p>
          <w:p w14:paraId="25C4005F" w14:textId="77777777" w:rsidR="002319D2" w:rsidRPr="00E45DE4" w:rsidRDefault="002319D2" w:rsidP="002319D2">
            <w:pPr>
              <w:rPr>
                <w:rStyle w:val="pivalue"/>
              </w:rPr>
            </w:pPr>
            <w:r w:rsidRPr="00E45DE4">
              <w:rPr>
                <w:rStyle w:val="piname"/>
                <w:b/>
              </w:rPr>
              <w:t>рН продукта</w:t>
            </w:r>
            <w:r w:rsidRPr="00E45DE4">
              <w:rPr>
                <w:rStyle w:val="piname"/>
              </w:rPr>
              <w:t xml:space="preserve">: не менее </w:t>
            </w:r>
            <w:r w:rsidRPr="00E45DE4">
              <w:rPr>
                <w:rStyle w:val="pivalue"/>
              </w:rPr>
              <w:t>3</w:t>
            </w:r>
          </w:p>
          <w:p w14:paraId="6B4F1526" w14:textId="575B3052" w:rsidR="002319D2" w:rsidRPr="00E45DE4" w:rsidRDefault="002319D2" w:rsidP="002319D2">
            <w:pPr>
              <w:widowControl w:val="0"/>
            </w:pPr>
            <w:r w:rsidRPr="00E45DE4">
              <w:rPr>
                <w:b/>
                <w:bCs/>
              </w:rPr>
              <w:t xml:space="preserve">Упаковка, вес: </w:t>
            </w:r>
            <w:r w:rsidRPr="00E45DE4">
              <w:t xml:space="preserve">Пластиковая канистра весом не менее 4,5 и не </w:t>
            </w:r>
            <w:r w:rsidRPr="00E45DE4">
              <w:lastRenderedPageBreak/>
              <w:t xml:space="preserve">более 5 </w:t>
            </w:r>
            <w:r>
              <w:t>л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524D3B43" w14:textId="77777777" w:rsidR="002319D2" w:rsidRPr="00E45DE4" w:rsidRDefault="002319D2" w:rsidP="002319D2">
            <w:pPr>
              <w:widowControl w:val="0"/>
            </w:pPr>
            <w:r w:rsidRPr="00E45DE4">
              <w:lastRenderedPageBreak/>
              <w:t>Кан.</w:t>
            </w:r>
          </w:p>
          <w:p w14:paraId="53EB4E6F" w14:textId="2A88846E" w:rsidR="002319D2" w:rsidRPr="00E45DE4" w:rsidRDefault="002319D2" w:rsidP="002319D2">
            <w:pPr>
              <w:widowControl w:val="0"/>
            </w:pPr>
            <w:r w:rsidRPr="00E45DE4">
              <w:t xml:space="preserve"> 5 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CED71" w14:textId="2B9B25B5" w:rsidR="002319D2" w:rsidRPr="00A427E1" w:rsidRDefault="002319D2" w:rsidP="002319D2">
            <w:pPr>
              <w:widowControl w:val="0"/>
              <w:snapToGrid w:val="0"/>
              <w:jc w:val="center"/>
              <w:rPr>
                <w:color w:val="FFFFFF" w:themeColor="background1"/>
                <w:shd w:val="clear" w:color="auto" w:fill="FFFF00"/>
              </w:rPr>
            </w:pPr>
            <w:r w:rsidRPr="00A427E1">
              <w:rPr>
                <w:color w:val="000000"/>
              </w:rPr>
              <w:t>6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279DB7DB" w14:textId="4EFB77AC" w:rsidR="002319D2" w:rsidRPr="00E45DE4" w:rsidRDefault="002319D2" w:rsidP="002319D2">
            <w:pPr>
              <w:widowControl w:val="0"/>
              <w:snapToGrid w:val="0"/>
              <w:jc w:val="center"/>
              <w:rPr>
                <w:color w:val="FFFFFF" w:themeColor="background1"/>
                <w:lang w:eastAsia="zh-CN"/>
              </w:rPr>
            </w:pPr>
            <w:r>
              <w:rPr>
                <w:sz w:val="22"/>
                <w:szCs w:val="22"/>
              </w:rPr>
              <w:t>1 908,85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220D" w14:textId="202AD4E2" w:rsidR="002319D2" w:rsidRPr="00E45DE4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11 453,10</w:t>
            </w:r>
          </w:p>
        </w:tc>
      </w:tr>
      <w:tr w:rsidR="002319D2" w:rsidRPr="00E45DE4" w14:paraId="020EC472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196D034E" w14:textId="6ED0B5B1" w:rsidR="002319D2" w:rsidRPr="00E45DE4" w:rsidRDefault="002319D2" w:rsidP="002319D2">
            <w:pPr>
              <w:widowControl w:val="0"/>
              <w:rPr>
                <w:bCs/>
              </w:rPr>
            </w:pPr>
            <w:r w:rsidRPr="00E45DE4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8803939" w14:textId="77777777" w:rsidR="002319D2" w:rsidRPr="00E45DE4" w:rsidRDefault="002319D2" w:rsidP="002319D2">
            <w:pPr>
              <w:widowControl w:val="0"/>
              <w:rPr>
                <w:i/>
                <w:iCs/>
                <w:color w:val="000000"/>
              </w:rPr>
            </w:pPr>
            <w:r w:rsidRPr="00E45DE4">
              <w:rPr>
                <w:i/>
                <w:iCs/>
                <w:color w:val="000000"/>
              </w:rPr>
              <w:t xml:space="preserve">Средство для удаления накипи и </w:t>
            </w:r>
            <w:proofErr w:type="spellStart"/>
            <w:r w:rsidRPr="00E45DE4">
              <w:rPr>
                <w:i/>
                <w:iCs/>
                <w:color w:val="000000"/>
              </w:rPr>
              <w:t>известко</w:t>
            </w:r>
            <w:proofErr w:type="spellEnd"/>
          </w:p>
          <w:p w14:paraId="681A6CA8" w14:textId="77777777" w:rsidR="002319D2" w:rsidRPr="00E45DE4" w:rsidRDefault="002319D2" w:rsidP="002319D2">
            <w:pPr>
              <w:widowControl w:val="0"/>
              <w:rPr>
                <w:i/>
                <w:iCs/>
                <w:color w:val="000000"/>
              </w:rPr>
            </w:pPr>
            <w:proofErr w:type="spellStart"/>
            <w:r w:rsidRPr="00E45DE4">
              <w:rPr>
                <w:i/>
                <w:iCs/>
                <w:color w:val="000000"/>
              </w:rPr>
              <w:t>вых</w:t>
            </w:r>
            <w:proofErr w:type="spellEnd"/>
            <w:r w:rsidRPr="00E45DE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E45DE4">
              <w:rPr>
                <w:i/>
                <w:iCs/>
                <w:color w:val="000000"/>
              </w:rPr>
              <w:t>образова</w:t>
            </w:r>
            <w:proofErr w:type="spellEnd"/>
          </w:p>
          <w:p w14:paraId="06247FD6" w14:textId="0B30BEF5" w:rsidR="002319D2" w:rsidRPr="00E45DE4" w:rsidRDefault="002319D2" w:rsidP="002319D2">
            <w:pPr>
              <w:widowControl w:val="0"/>
              <w:rPr>
                <w:i/>
                <w:iCs/>
                <w:color w:val="000000"/>
              </w:rPr>
            </w:pPr>
            <w:proofErr w:type="spellStart"/>
            <w:r w:rsidRPr="00E45DE4">
              <w:rPr>
                <w:i/>
                <w:iCs/>
                <w:color w:val="000000"/>
              </w:rPr>
              <w:t>ний</w:t>
            </w:r>
            <w:proofErr w:type="spellEnd"/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4148E692" w14:textId="77777777" w:rsidR="002319D2" w:rsidRPr="00E45DE4" w:rsidRDefault="002319D2" w:rsidP="002319D2">
            <w:pPr>
              <w:rPr>
                <w:b/>
                <w:shd w:val="clear" w:color="auto" w:fill="FFFFFF"/>
              </w:rPr>
            </w:pPr>
            <w:r w:rsidRPr="00E45DE4">
              <w:rPr>
                <w:b/>
                <w:shd w:val="clear" w:color="auto" w:fill="FFFFFF"/>
              </w:rPr>
              <w:t xml:space="preserve">Форма выпуска: </w:t>
            </w:r>
            <w:r w:rsidRPr="00E45DE4">
              <w:rPr>
                <w:shd w:val="clear" w:color="auto" w:fill="FFFFFF"/>
              </w:rPr>
              <w:t>жидкость</w:t>
            </w:r>
          </w:p>
          <w:p w14:paraId="24C240DD" w14:textId="77777777" w:rsidR="002319D2" w:rsidRPr="00E45DE4" w:rsidRDefault="002319D2" w:rsidP="002319D2">
            <w:pPr>
              <w:rPr>
                <w:b/>
                <w:shd w:val="clear" w:color="auto" w:fill="FFFFFF"/>
              </w:rPr>
            </w:pPr>
            <w:r w:rsidRPr="00E45DE4">
              <w:rPr>
                <w:b/>
                <w:shd w:val="clear" w:color="auto" w:fill="FFFFFF"/>
              </w:rPr>
              <w:t>Потребительские свойства:</w:t>
            </w:r>
          </w:p>
          <w:p w14:paraId="4B3F1F3F" w14:textId="77777777" w:rsidR="002319D2" w:rsidRPr="00E45DE4" w:rsidRDefault="002319D2" w:rsidP="002319D2">
            <w:pPr>
              <w:rPr>
                <w:shd w:val="clear" w:color="auto" w:fill="FFFFFF"/>
              </w:rPr>
            </w:pPr>
            <w:r w:rsidRPr="00E45DE4">
              <w:rPr>
                <w:shd w:val="clear" w:color="auto" w:fill="FFFFFF"/>
              </w:rPr>
              <w:t xml:space="preserve">Средство должно представлять кислотный жидкий концентрат для удаления накипи, налета ржавчины, минеральных загрязнений в чайниках, бойлерах, термопотах, кофеварках, утюгах, стиральных машинах и т.п.; для очистки технологического оборудования, тары, емкостей, трубопроводов, систем охлаждения и т.п. </w:t>
            </w:r>
          </w:p>
          <w:p w14:paraId="4F9EA03B" w14:textId="77777777" w:rsidR="002319D2" w:rsidRPr="00E45DE4" w:rsidRDefault="002319D2" w:rsidP="002319D2">
            <w:pPr>
              <w:rPr>
                <w:shd w:val="clear" w:color="auto" w:fill="FFFFFF"/>
              </w:rPr>
            </w:pPr>
            <w:r w:rsidRPr="00E45DE4">
              <w:rPr>
                <w:shd w:val="clear" w:color="auto" w:fill="FFFFFF"/>
              </w:rPr>
              <w:t>Применимо в проточных дозирующих системах.</w:t>
            </w:r>
          </w:p>
          <w:p w14:paraId="1375EA4D" w14:textId="77777777" w:rsidR="002319D2" w:rsidRPr="00E45DE4" w:rsidRDefault="002319D2" w:rsidP="002319D2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rPr>
                <w:rFonts w:ascii="Times New Roman" w:hAnsi="Times New Roman" w:cs="Times New Roman"/>
                <w:szCs w:val="24"/>
              </w:rPr>
            </w:pPr>
            <w:r w:rsidRPr="00E45DE4">
              <w:rPr>
                <w:rFonts w:ascii="Times New Roman" w:hAnsi="Times New Roman" w:cs="Times New Roman"/>
                <w:szCs w:val="24"/>
              </w:rPr>
              <w:t>Состав</w:t>
            </w:r>
          </w:p>
          <w:p w14:paraId="2DAA50E8" w14:textId="77777777" w:rsidR="002319D2" w:rsidRPr="00E45DE4" w:rsidRDefault="002319D2" w:rsidP="002319D2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szCs w:val="24"/>
              </w:rPr>
            </w:pPr>
            <w:r w:rsidRPr="00E45DE4">
              <w:rPr>
                <w:rFonts w:ascii="Times New Roman" w:hAnsi="Times New Roman" w:cs="Times New Roman"/>
                <w:b w:val="0"/>
                <w:szCs w:val="24"/>
              </w:rPr>
              <w:t xml:space="preserve">Вода, смесь органических кислот, неионогенный ПАВ </w:t>
            </w:r>
            <w:proofErr w:type="gramStart"/>
            <w:r w:rsidRPr="00E45DE4">
              <w:rPr>
                <w:rFonts w:ascii="Times New Roman" w:hAnsi="Times New Roman" w:cs="Times New Roman"/>
                <w:b w:val="0"/>
                <w:szCs w:val="24"/>
              </w:rPr>
              <w:t>&lt; 5</w:t>
            </w:r>
            <w:proofErr w:type="gramEnd"/>
            <w:r w:rsidRPr="00E45DE4">
              <w:rPr>
                <w:rFonts w:ascii="Times New Roman" w:hAnsi="Times New Roman" w:cs="Times New Roman"/>
                <w:b w:val="0"/>
                <w:szCs w:val="24"/>
              </w:rPr>
              <w:t xml:space="preserve"> %, активные компоненты.</w:t>
            </w:r>
          </w:p>
          <w:p w14:paraId="79EEB250" w14:textId="77777777" w:rsidR="002319D2" w:rsidRPr="00E45DE4" w:rsidRDefault="002319D2" w:rsidP="002319D2">
            <w:pPr>
              <w:pStyle w:val="af4"/>
              <w:shd w:val="clear" w:color="auto" w:fill="FFFFFF"/>
              <w:spacing w:beforeAutospacing="0" w:afterAutospacing="0"/>
            </w:pPr>
            <w:r w:rsidRPr="00E45DE4">
              <w:rPr>
                <w:b/>
                <w:lang w:val="en-US"/>
              </w:rPr>
              <w:t>Ph</w:t>
            </w:r>
            <w:r w:rsidRPr="00E45DE4">
              <w:rPr>
                <w:b/>
              </w:rPr>
              <w:t xml:space="preserve"> продукта</w:t>
            </w:r>
            <w:r w:rsidRPr="00E45DE4">
              <w:t>: не менее 2</w:t>
            </w:r>
          </w:p>
          <w:p w14:paraId="553BA5B1" w14:textId="4AA77F95" w:rsidR="002319D2" w:rsidRPr="00E45DE4" w:rsidRDefault="002319D2" w:rsidP="002319D2">
            <w:pPr>
              <w:pStyle w:val="af4"/>
              <w:shd w:val="clear" w:color="auto" w:fill="FFFFFF"/>
              <w:spacing w:beforeAutospacing="0" w:afterAutospacing="0"/>
            </w:pPr>
            <w:r w:rsidRPr="00E45DE4">
              <w:rPr>
                <w:b/>
              </w:rPr>
              <w:t>Упаковка, вес</w:t>
            </w:r>
            <w:r w:rsidRPr="00E45DE4">
              <w:t>: Пластиковая канистра весом не менее 4,5 и не более 5 </w:t>
            </w:r>
            <w:r>
              <w:t>л</w:t>
            </w:r>
            <w:r w:rsidRPr="00E45DE4">
              <w:t>.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0A223321" w14:textId="77777777" w:rsidR="002319D2" w:rsidRPr="00E45DE4" w:rsidRDefault="002319D2" w:rsidP="002319D2">
            <w:pPr>
              <w:widowControl w:val="0"/>
            </w:pPr>
            <w:r w:rsidRPr="00E45DE4">
              <w:t>Кан.</w:t>
            </w:r>
          </w:p>
          <w:p w14:paraId="6C50503D" w14:textId="6DF5CF64" w:rsidR="002319D2" w:rsidRPr="00E45DE4" w:rsidRDefault="002319D2" w:rsidP="002319D2">
            <w:pPr>
              <w:widowControl w:val="0"/>
            </w:pPr>
            <w:r w:rsidRPr="00E45DE4">
              <w:t xml:space="preserve"> 5 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3254D" w14:textId="46816044" w:rsidR="002319D2" w:rsidRPr="00A427E1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 w:rsidRPr="00A427E1">
              <w:rPr>
                <w:color w:val="000000"/>
              </w:rPr>
              <w:t>7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3F5ADF9A" w14:textId="71AC7571" w:rsidR="002319D2" w:rsidRPr="00E45DE4" w:rsidRDefault="002319D2" w:rsidP="002319D2">
            <w:pPr>
              <w:widowControl w:val="0"/>
              <w:snapToGrid w:val="0"/>
              <w:jc w:val="center"/>
              <w:rPr>
                <w:color w:val="FFFFFF" w:themeColor="background1"/>
                <w:lang w:eastAsia="zh-CN"/>
              </w:rPr>
            </w:pPr>
            <w:r>
              <w:rPr>
                <w:sz w:val="22"/>
                <w:szCs w:val="22"/>
              </w:rPr>
              <w:t>2 017,78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EE9D" w14:textId="00226ACA" w:rsidR="002319D2" w:rsidRPr="00E45DE4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14 124,46</w:t>
            </w:r>
          </w:p>
        </w:tc>
      </w:tr>
      <w:tr w:rsidR="002319D2" w:rsidRPr="00E45DE4" w14:paraId="729C8DF2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265EE9C9" w14:textId="6408B185" w:rsidR="002319D2" w:rsidRPr="00E45DE4" w:rsidRDefault="002319D2" w:rsidP="002319D2">
            <w:pPr>
              <w:widowControl w:val="0"/>
              <w:rPr>
                <w:bCs/>
              </w:rPr>
            </w:pPr>
            <w:r w:rsidRPr="00E45DE4">
              <w:rPr>
                <w:bCs/>
              </w:rPr>
              <w:t>1</w:t>
            </w:r>
            <w:r>
              <w:rPr>
                <w:bCs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23B8D9A" w14:textId="2898A78A" w:rsidR="002319D2" w:rsidRPr="00C12320" w:rsidRDefault="002319D2" w:rsidP="002319D2">
            <w:pPr>
              <w:widowControl w:val="0"/>
              <w:rPr>
                <w:i/>
                <w:iCs/>
                <w:color w:val="000000"/>
              </w:rPr>
            </w:pPr>
            <w:r w:rsidRPr="00C12320">
              <w:rPr>
                <w:i/>
                <w:iCs/>
              </w:rPr>
              <w:t>Препарат для предварительной чистки и выведения пятен белкового происхождения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4CCE8C35" w14:textId="0694C3D6" w:rsidR="002319D2" w:rsidRPr="00E45DE4" w:rsidRDefault="002319D2" w:rsidP="002319D2">
            <w:pPr>
              <w:rPr>
                <w:b/>
                <w:shd w:val="clear" w:color="auto" w:fill="FFFFFF"/>
              </w:rPr>
            </w:pPr>
            <w:r w:rsidRPr="00E45DE4">
              <w:rPr>
                <w:b/>
                <w:shd w:val="clear" w:color="auto" w:fill="FFFFFF"/>
              </w:rPr>
              <w:t xml:space="preserve">Форма выпуска: </w:t>
            </w:r>
            <w:r w:rsidRPr="00E45DE4">
              <w:rPr>
                <w:shd w:val="clear" w:color="auto" w:fill="FFFFFF"/>
              </w:rPr>
              <w:t>жидкость желтого цвета</w:t>
            </w:r>
          </w:p>
          <w:p w14:paraId="2AE5BACD" w14:textId="77777777" w:rsidR="002319D2" w:rsidRPr="00E45DE4" w:rsidRDefault="002319D2" w:rsidP="002319D2">
            <w:pPr>
              <w:rPr>
                <w:b/>
                <w:bCs/>
              </w:rPr>
            </w:pPr>
            <w:r w:rsidRPr="00E45DE4">
              <w:rPr>
                <w:b/>
                <w:bCs/>
              </w:rPr>
              <w:t>Потребительские свойства:</w:t>
            </w:r>
          </w:p>
          <w:p w14:paraId="37DF5E5C" w14:textId="77777777" w:rsidR="002319D2" w:rsidRPr="00E45DE4" w:rsidRDefault="002319D2" w:rsidP="002319D2">
            <w:r w:rsidRPr="00E45DE4">
              <w:rPr>
                <w:color w:val="000000"/>
              </w:rPr>
              <w:t>Препарат</w:t>
            </w:r>
            <w:r w:rsidRPr="00E45DE4">
              <w:t xml:space="preserve"> для выведения пятен белкового происхождения с тканей. Продукт на водной основе. </w:t>
            </w:r>
          </w:p>
          <w:p w14:paraId="0F33B329" w14:textId="77777777" w:rsidR="002319D2" w:rsidRPr="00E45DE4" w:rsidRDefault="002319D2" w:rsidP="002319D2">
            <w:r w:rsidRPr="00E45DE4">
              <w:t>Применим для удаления следующих пятен: кровь, молоко, белок, моча, пятна от пищевых остатков, пиво.</w:t>
            </w:r>
          </w:p>
          <w:p w14:paraId="4D6CE72A" w14:textId="777A5457" w:rsidR="002319D2" w:rsidRPr="00E45DE4" w:rsidRDefault="002319D2" w:rsidP="002319D2">
            <w:r w:rsidRPr="00E45DE4">
              <w:t>Безопасно использовать для всех видов ткани.</w:t>
            </w:r>
          </w:p>
          <w:p w14:paraId="50B51618" w14:textId="538FFE79" w:rsidR="002319D2" w:rsidRPr="00E45DE4" w:rsidRDefault="002319D2" w:rsidP="002319D2">
            <w:r w:rsidRPr="00E45DE4">
              <w:rPr>
                <w:b/>
              </w:rPr>
              <w:t>Плотность:</w:t>
            </w:r>
            <w:r w:rsidRPr="00E45DE4">
              <w:t xml:space="preserve"> не менее 0,9 и не более 1</w:t>
            </w:r>
          </w:p>
          <w:p w14:paraId="4E1D658B" w14:textId="26D182DE" w:rsidR="002319D2" w:rsidRPr="00E45DE4" w:rsidRDefault="002319D2" w:rsidP="002319D2">
            <w:r w:rsidRPr="00E45DE4">
              <w:t xml:space="preserve"> </w:t>
            </w:r>
            <w:r w:rsidRPr="00E45DE4">
              <w:rPr>
                <w:b/>
              </w:rPr>
              <w:t>pH-значение (100%):</w:t>
            </w:r>
            <w:r w:rsidRPr="00E45DE4">
              <w:t xml:space="preserve"> не менее 8,5 и не более 10,5</w:t>
            </w:r>
          </w:p>
          <w:p w14:paraId="58CD62A1" w14:textId="6DD49362" w:rsidR="002319D2" w:rsidRPr="00E45DE4" w:rsidRDefault="002319D2" w:rsidP="002319D2">
            <w:r w:rsidRPr="00E45DE4">
              <w:rPr>
                <w:b/>
              </w:rPr>
              <w:t>Состав:</w:t>
            </w:r>
            <w:r w:rsidRPr="00E45DE4">
              <w:t xml:space="preserve"> Анионные ПАВ 5%, </w:t>
            </w:r>
            <w:proofErr w:type="spellStart"/>
            <w:r w:rsidRPr="00E45DE4">
              <w:t>изопропиламиновая</w:t>
            </w:r>
            <w:proofErr w:type="spellEnd"/>
            <w:r w:rsidRPr="00E45DE4">
              <w:t xml:space="preserve"> соль 5-15%, изопропиловый спирт 5-10% </w:t>
            </w:r>
          </w:p>
          <w:p w14:paraId="5B665A80" w14:textId="000D39BA" w:rsidR="002319D2" w:rsidRPr="00E45DE4" w:rsidRDefault="002319D2" w:rsidP="002319D2">
            <w:pPr>
              <w:suppressAutoHyphens w:val="0"/>
              <w:rPr>
                <w:color w:val="000000"/>
              </w:rPr>
            </w:pPr>
            <w:r w:rsidRPr="00E45DE4">
              <w:rPr>
                <w:b/>
              </w:rPr>
              <w:t>Упаковка</w:t>
            </w:r>
            <w:r w:rsidRPr="00E45DE4">
              <w:t>: канистра не менее 4,5 кг и не более 5 кг, объем не менее 5 л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00AAD89D" w14:textId="0B8B9644" w:rsidR="002319D2" w:rsidRPr="00E45DE4" w:rsidRDefault="002319D2" w:rsidP="002319D2">
            <w:pPr>
              <w:widowControl w:val="0"/>
            </w:pPr>
            <w:r w:rsidRPr="00E45DE4">
              <w:t>Кан 5 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4B908" w14:textId="5DA465D7" w:rsidR="002319D2" w:rsidRPr="00A427E1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 w:rsidRPr="00A427E1">
              <w:rPr>
                <w:color w:val="000000"/>
              </w:rPr>
              <w:t>1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287B3203" w14:textId="436768E0" w:rsidR="002319D2" w:rsidRPr="00E45DE4" w:rsidRDefault="002319D2" w:rsidP="002319D2">
            <w:pPr>
              <w:widowControl w:val="0"/>
              <w:snapToGrid w:val="0"/>
              <w:jc w:val="center"/>
              <w:rPr>
                <w:color w:val="FFFFFF" w:themeColor="background1"/>
                <w:lang w:eastAsia="zh-CN"/>
              </w:rPr>
            </w:pPr>
            <w:r>
              <w:rPr>
                <w:sz w:val="22"/>
                <w:szCs w:val="22"/>
              </w:rPr>
              <w:t>6 696,06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74B9" w14:textId="712F3AA1" w:rsidR="002319D2" w:rsidRPr="00E45DE4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6 696,06</w:t>
            </w:r>
          </w:p>
        </w:tc>
      </w:tr>
      <w:tr w:rsidR="002319D2" w:rsidRPr="00E45DE4" w14:paraId="2B9BEA10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7AFE6FF7" w14:textId="5AEBB184" w:rsidR="002319D2" w:rsidRPr="00E45DE4" w:rsidRDefault="002319D2" w:rsidP="002319D2">
            <w:pPr>
              <w:widowControl w:val="0"/>
              <w:rPr>
                <w:bCs/>
              </w:rPr>
            </w:pPr>
            <w:r w:rsidRPr="00E45DE4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E1A404F" w14:textId="1F84AE4E" w:rsidR="002319D2" w:rsidRPr="00C12320" w:rsidRDefault="002319D2" w:rsidP="002319D2">
            <w:pPr>
              <w:widowControl w:val="0"/>
              <w:rPr>
                <w:i/>
                <w:iCs/>
                <w:color w:val="000000"/>
              </w:rPr>
            </w:pPr>
            <w:r w:rsidRPr="00C12320">
              <w:rPr>
                <w:i/>
                <w:iCs/>
              </w:rPr>
              <w:t>Препарат для предварительной чистки и выведения пятен от ржавчины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48828B51" w14:textId="5BC8945F" w:rsidR="002319D2" w:rsidRPr="00E45DE4" w:rsidRDefault="002319D2" w:rsidP="002319D2">
            <w:pPr>
              <w:rPr>
                <w:b/>
                <w:shd w:val="clear" w:color="auto" w:fill="FFFFFF"/>
              </w:rPr>
            </w:pPr>
            <w:r w:rsidRPr="00E45DE4">
              <w:rPr>
                <w:b/>
                <w:shd w:val="clear" w:color="auto" w:fill="FFFFFF"/>
              </w:rPr>
              <w:t xml:space="preserve">Форма выпуска: </w:t>
            </w:r>
            <w:r w:rsidRPr="00E45DE4">
              <w:rPr>
                <w:shd w:val="clear" w:color="auto" w:fill="FFFFFF"/>
              </w:rPr>
              <w:t>жидкость бесцветная</w:t>
            </w:r>
          </w:p>
          <w:p w14:paraId="5327869B" w14:textId="77777777" w:rsidR="002319D2" w:rsidRPr="00E45DE4" w:rsidRDefault="002319D2" w:rsidP="002319D2">
            <w:pPr>
              <w:rPr>
                <w:b/>
                <w:bCs/>
              </w:rPr>
            </w:pPr>
            <w:r w:rsidRPr="00E45DE4">
              <w:rPr>
                <w:b/>
                <w:bCs/>
              </w:rPr>
              <w:t>Потребительские свойства:</w:t>
            </w:r>
          </w:p>
          <w:p w14:paraId="57F9925F" w14:textId="52A8B822" w:rsidR="002319D2" w:rsidRPr="00E45DE4" w:rsidRDefault="002319D2" w:rsidP="002319D2">
            <w:r w:rsidRPr="00E45DE4">
              <w:t>Препарат для удаления пятен ржавчины и застарелых пятен крови. Кислотосодержащий препарат на водной основе.</w:t>
            </w:r>
          </w:p>
          <w:p w14:paraId="55649D5B" w14:textId="77777777" w:rsidR="002319D2" w:rsidRPr="00E45DE4" w:rsidRDefault="002319D2" w:rsidP="002319D2">
            <w:r w:rsidRPr="00E45DE4">
              <w:rPr>
                <w:b/>
              </w:rPr>
              <w:t>Плотность:</w:t>
            </w:r>
            <w:r w:rsidRPr="00E45DE4">
              <w:t xml:space="preserve"> не менее 1,00 не более 2</w:t>
            </w:r>
          </w:p>
          <w:p w14:paraId="0FF58B5F" w14:textId="4082806B" w:rsidR="002319D2" w:rsidRPr="00E45DE4" w:rsidRDefault="002319D2" w:rsidP="002319D2">
            <w:r w:rsidRPr="00E45DE4">
              <w:rPr>
                <w:b/>
              </w:rPr>
              <w:t>pH-значение</w:t>
            </w:r>
            <w:r w:rsidRPr="00E45DE4">
              <w:t xml:space="preserve"> </w:t>
            </w:r>
            <w:r w:rsidRPr="00E45DE4">
              <w:rPr>
                <w:b/>
              </w:rPr>
              <w:t>(100%):</w:t>
            </w:r>
            <w:r w:rsidRPr="00E45DE4">
              <w:t xml:space="preserve"> не менее 1 не более 2</w:t>
            </w:r>
          </w:p>
          <w:p w14:paraId="5A90378E" w14:textId="53F38068" w:rsidR="002319D2" w:rsidRPr="00E45DE4" w:rsidRDefault="002319D2" w:rsidP="002319D2">
            <w:pPr>
              <w:rPr>
                <w:b/>
                <w:bCs/>
              </w:rPr>
            </w:pPr>
            <w:r w:rsidRPr="00E45DE4">
              <w:rPr>
                <w:b/>
                <w:bCs/>
              </w:rPr>
              <w:lastRenderedPageBreak/>
              <w:t>Состав: смесь углеводородов 5-10%, смесь органических кислот 1-5%, вода &gt;30%</w:t>
            </w:r>
          </w:p>
          <w:p w14:paraId="1E4E1C16" w14:textId="68CEA518" w:rsidR="002319D2" w:rsidRPr="00E45DE4" w:rsidRDefault="002319D2" w:rsidP="002319D2">
            <w:pPr>
              <w:rPr>
                <w:b/>
              </w:rPr>
            </w:pPr>
            <w:r w:rsidRPr="00E45DE4">
              <w:rPr>
                <w:b/>
              </w:rPr>
              <w:t>Упаковка</w:t>
            </w:r>
            <w:r w:rsidRPr="00E45DE4">
              <w:t>: канистра не менее 4,5 кг и не более 5 кг, объем не менее 5 л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35984612" w14:textId="3CEE886D" w:rsidR="002319D2" w:rsidRPr="00E45DE4" w:rsidRDefault="002319D2" w:rsidP="002319D2">
            <w:pPr>
              <w:widowControl w:val="0"/>
            </w:pPr>
            <w:r w:rsidRPr="00E45DE4">
              <w:lastRenderedPageBreak/>
              <w:t>Кан 5 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4F55C" w14:textId="6B0B0BF6" w:rsidR="002319D2" w:rsidRPr="00A427E1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 w:rsidRPr="00A427E1">
              <w:rPr>
                <w:color w:val="000000"/>
              </w:rPr>
              <w:t>4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78059592" w14:textId="3BE9383C" w:rsidR="002319D2" w:rsidRPr="00E45DE4" w:rsidRDefault="002319D2" w:rsidP="002319D2">
            <w:pPr>
              <w:widowControl w:val="0"/>
              <w:snapToGrid w:val="0"/>
              <w:jc w:val="center"/>
              <w:rPr>
                <w:color w:val="FFFFFF" w:themeColor="background1"/>
                <w:lang w:eastAsia="zh-CN"/>
              </w:rPr>
            </w:pPr>
            <w:r>
              <w:rPr>
                <w:sz w:val="22"/>
                <w:szCs w:val="22"/>
              </w:rPr>
              <w:t>7 170,55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095D" w14:textId="7D1F3879" w:rsidR="002319D2" w:rsidRPr="00E45DE4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sz w:val="22"/>
                <w:szCs w:val="22"/>
              </w:rPr>
              <w:t>28 682,20</w:t>
            </w:r>
          </w:p>
        </w:tc>
      </w:tr>
      <w:tr w:rsidR="002319D2" w:rsidRPr="00E45DE4" w14:paraId="336DB151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597EEF2A" w14:textId="4580A70F" w:rsidR="002319D2" w:rsidRPr="00CC44F5" w:rsidRDefault="002319D2" w:rsidP="002319D2">
            <w:pPr>
              <w:widowControl w:val="0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5A9FB9E" w14:textId="7233361A" w:rsidR="002319D2" w:rsidRPr="00C12320" w:rsidRDefault="002319D2" w:rsidP="002319D2">
            <w:pPr>
              <w:widowControl w:val="0"/>
              <w:rPr>
                <w:i/>
                <w:iCs/>
              </w:rPr>
            </w:pPr>
            <w:r w:rsidRPr="00E45DE4">
              <w:rPr>
                <w:i/>
                <w:iCs/>
              </w:rPr>
              <w:t xml:space="preserve">Жидкая </w:t>
            </w:r>
            <w:r>
              <w:rPr>
                <w:i/>
                <w:iCs/>
              </w:rPr>
              <w:t>концентрированная</w:t>
            </w:r>
            <w:r w:rsidRPr="00E45DE4">
              <w:rPr>
                <w:i/>
                <w:iCs/>
              </w:rPr>
              <w:t xml:space="preserve"> стиральная добавка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4B6048A4" w14:textId="77777777" w:rsidR="002319D2" w:rsidRPr="00E45DE4" w:rsidRDefault="002319D2" w:rsidP="002319D2">
            <w:r w:rsidRPr="00E45DE4">
              <w:rPr>
                <w:b/>
              </w:rPr>
              <w:t>Форма выпуска</w:t>
            </w:r>
            <w:r w:rsidRPr="00E45DE4">
              <w:t>: Жидкость</w:t>
            </w:r>
          </w:p>
          <w:p w14:paraId="47CF8CBA" w14:textId="240C0808" w:rsidR="002319D2" w:rsidRPr="00E45DE4" w:rsidRDefault="002319D2" w:rsidP="002319D2">
            <w:r w:rsidRPr="00E45DE4">
              <w:rPr>
                <w:b/>
              </w:rPr>
              <w:t>Потребительские свойства:</w:t>
            </w:r>
            <w:r w:rsidRPr="00E45DE4">
              <w:t xml:space="preserve"> Жидкая </w:t>
            </w:r>
            <w:r>
              <w:t xml:space="preserve">концентрированная </w:t>
            </w:r>
            <w:r w:rsidRPr="00E45DE4">
              <w:t>стиральная добавка, предназначена для профессионального использования. Используется в комбинации со стиральными средствами, добавками или со стиральным порошком. Добавка предназначается для стирки рабочей одежды, белья гостиниц, предприятий пищевой промышленности, медицинских учреждений. Подходит для цветных и белых тканей.  Подходит для хлопчатобумажных тканей, тканей из хлопка с полиэстером, и др. Можно применять на разных этапах стирки.  Можно использовать во всех промышленных стиральных машинах. Подходит для применения в воде любой жесткости</w:t>
            </w:r>
            <w:r>
              <w:t>. П</w:t>
            </w:r>
            <w:r w:rsidRPr="00F81028">
              <w:t>редназначен для удаления жиров и минеральных масел из тканей. Предназначается для стирки рабочей одежды, ковров.</w:t>
            </w:r>
            <w:r>
              <w:t xml:space="preserve"> Средство должно содержать компоненты, способствующие связыванию загрязнений и препятствующие повторному осаждению на ткани.</w:t>
            </w:r>
          </w:p>
          <w:p w14:paraId="130DE192" w14:textId="3E7F6DFE" w:rsidR="002319D2" w:rsidRPr="00E45DE4" w:rsidRDefault="002319D2" w:rsidP="002319D2">
            <w:r w:rsidRPr="00E45DE4">
              <w:t>Не содержит фосфатов и оптических отбеливателей</w:t>
            </w:r>
          </w:p>
          <w:p w14:paraId="1693672C" w14:textId="194D04DB" w:rsidR="002319D2" w:rsidRPr="00E45DE4" w:rsidRDefault="002319D2" w:rsidP="002319D2">
            <w:r w:rsidRPr="00E45DE4">
              <w:rPr>
                <w:b/>
                <w:bCs/>
              </w:rPr>
              <w:t xml:space="preserve">Плотность при 20°С, г/мл: </w:t>
            </w:r>
            <w:r w:rsidRPr="00E45DE4">
              <w:t xml:space="preserve">не менее </w:t>
            </w:r>
            <w:r>
              <w:t>0,94</w:t>
            </w:r>
            <w:r w:rsidRPr="00E45DE4">
              <w:t xml:space="preserve"> и не более 1</w:t>
            </w:r>
          </w:p>
          <w:p w14:paraId="2FE9CF9E" w14:textId="217F91D2" w:rsidR="002319D2" w:rsidRPr="00E45DE4" w:rsidRDefault="002319D2" w:rsidP="002319D2">
            <w:r w:rsidRPr="00E45DE4">
              <w:rPr>
                <w:b/>
                <w:bCs/>
              </w:rPr>
              <w:t xml:space="preserve">рН продукта: </w:t>
            </w:r>
            <w:r w:rsidRPr="00E45DE4">
              <w:t xml:space="preserve">не менее </w:t>
            </w:r>
            <w:r>
              <w:t xml:space="preserve">6 </w:t>
            </w:r>
            <w:r w:rsidRPr="00E45DE4">
              <w:t xml:space="preserve">и не более </w:t>
            </w:r>
            <w:r>
              <w:t>7</w:t>
            </w:r>
            <w:r w:rsidRPr="00E45DE4">
              <w:t>.</w:t>
            </w:r>
          </w:p>
          <w:p w14:paraId="37CEBB1E" w14:textId="77777777" w:rsidR="002319D2" w:rsidRPr="00E45DE4" w:rsidRDefault="002319D2" w:rsidP="002319D2">
            <w:r w:rsidRPr="00E45DE4">
              <w:rPr>
                <w:b/>
                <w:bCs/>
              </w:rPr>
              <w:t xml:space="preserve">Максимальная дозировка г/кг сухого белья: </w:t>
            </w:r>
            <w:r w:rsidRPr="00E45DE4">
              <w:t xml:space="preserve">10 г/кг </w:t>
            </w:r>
          </w:p>
          <w:p w14:paraId="10ED4E56" w14:textId="18A99152" w:rsidR="002319D2" w:rsidRPr="00E45DE4" w:rsidRDefault="002319D2" w:rsidP="002319D2">
            <w:r w:rsidRPr="00E45DE4">
              <w:rPr>
                <w:b/>
                <w:bCs/>
              </w:rPr>
              <w:t xml:space="preserve">Состав: </w:t>
            </w:r>
            <w:r w:rsidRPr="00E45DE4">
              <w:t xml:space="preserve">&gt;30% </w:t>
            </w:r>
            <w:proofErr w:type="spellStart"/>
            <w:r w:rsidRPr="0004021B">
              <w:t>Этоксилированный</w:t>
            </w:r>
            <w:proofErr w:type="spellEnd"/>
            <w:r w:rsidRPr="0004021B">
              <w:t xml:space="preserve"> спирт</w:t>
            </w:r>
            <w:r>
              <w:t xml:space="preserve">, этанол 1-3%, </w:t>
            </w:r>
            <w:r w:rsidRPr="00FC4BD1">
              <w:t xml:space="preserve">&gt;30% </w:t>
            </w:r>
            <w:proofErr w:type="spellStart"/>
            <w:r w:rsidRPr="00FC4BD1">
              <w:t>неиногенные</w:t>
            </w:r>
            <w:proofErr w:type="spellEnd"/>
            <w:r w:rsidRPr="00FC4BD1">
              <w:t xml:space="preserve"> ПАВ</w:t>
            </w:r>
          </w:p>
          <w:p w14:paraId="7AE2E3F3" w14:textId="530C53E7" w:rsidR="002319D2" w:rsidRPr="00E45DE4" w:rsidRDefault="002319D2" w:rsidP="002319D2">
            <w:r w:rsidRPr="00E45DE4">
              <w:rPr>
                <w:b/>
                <w:bCs/>
              </w:rPr>
              <w:t xml:space="preserve">Требование к упаковке: </w:t>
            </w:r>
            <w:r w:rsidRPr="00E45DE4">
              <w:t>Пластиковая канистра объемом не менее 2</w:t>
            </w:r>
            <w:r>
              <w:t>0 л</w:t>
            </w:r>
            <w:r w:rsidRPr="00E45DE4">
              <w:t xml:space="preserve"> и не более 2</w:t>
            </w:r>
            <w:r>
              <w:t>2</w:t>
            </w:r>
            <w:r w:rsidRPr="00E45DE4">
              <w:t xml:space="preserve"> </w:t>
            </w:r>
            <w:r>
              <w:t>л</w:t>
            </w:r>
          </w:p>
          <w:p w14:paraId="1526C2AE" w14:textId="6D4FCFA5" w:rsidR="002319D2" w:rsidRPr="00E45DE4" w:rsidRDefault="002319D2" w:rsidP="002319D2">
            <w:pPr>
              <w:rPr>
                <w:b/>
                <w:shd w:val="clear" w:color="auto" w:fill="FFFFFF"/>
              </w:rPr>
            </w:pPr>
            <w:r w:rsidRPr="00E45DE4">
              <w:rPr>
                <w:b/>
                <w:bCs/>
              </w:rPr>
              <w:t>Совместимость товара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4F2B2E">
              <w:t>Должен</w:t>
            </w:r>
            <w:proofErr w:type="gramEnd"/>
            <w:r w:rsidRPr="004F2B2E">
              <w:t xml:space="preserve"> быть совместим со специальной центральной дозирующей системой </w:t>
            </w:r>
            <w:proofErr w:type="spellStart"/>
            <w:r w:rsidRPr="004F2B2E">
              <w:rPr>
                <w:lang w:val="en-US"/>
              </w:rPr>
              <w:t>Christeyns</w:t>
            </w:r>
            <w:proofErr w:type="spellEnd"/>
            <w:r w:rsidRPr="004F2B2E">
              <w:t xml:space="preserve"> </w:t>
            </w:r>
            <w:r w:rsidRPr="004F2B2E">
              <w:rPr>
                <w:lang w:val="en-US"/>
              </w:rPr>
              <w:t>Flux</w:t>
            </w:r>
            <w:r w:rsidRPr="004F2B2E">
              <w:t>-</w:t>
            </w:r>
            <w:r w:rsidRPr="004F2B2E">
              <w:rPr>
                <w:lang w:val="en-US"/>
              </w:rPr>
              <w:t>Compact</w:t>
            </w:r>
            <w:r w:rsidRPr="004F2B2E">
              <w:t xml:space="preserve"> 2, используемой Заказчиком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0B073E71" w14:textId="49C29F8F" w:rsidR="002319D2" w:rsidRPr="00E45DE4" w:rsidRDefault="002319D2" w:rsidP="002319D2">
            <w:pPr>
              <w:widowControl w:val="0"/>
            </w:pPr>
            <w:r>
              <w:t>Кан 20 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F3357E" w14:textId="4ABFB173" w:rsidR="002319D2" w:rsidRPr="00A427E1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2057DE58" w14:textId="31C682A1" w:rsidR="002319D2" w:rsidRPr="00E45DE4" w:rsidRDefault="002319D2" w:rsidP="002319D2">
            <w:pPr>
              <w:widowControl w:val="0"/>
              <w:snapToGrid w:val="0"/>
              <w:jc w:val="center"/>
              <w:rPr>
                <w:color w:val="FF0000"/>
                <w:lang w:eastAsia="zh-CN"/>
              </w:rPr>
            </w:pPr>
            <w:r>
              <w:rPr>
                <w:sz w:val="22"/>
                <w:szCs w:val="22"/>
              </w:rPr>
              <w:t>25 000,00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98F4" w14:textId="278E19F4" w:rsidR="002319D2" w:rsidRPr="00E45DE4" w:rsidRDefault="002319D2" w:rsidP="002319D2">
            <w:pPr>
              <w:widowControl w:val="0"/>
              <w:snapToGrid w:val="0"/>
              <w:jc w:val="center"/>
              <w:rPr>
                <w:color w:val="FF0000"/>
                <w:lang w:eastAsia="zh-CN"/>
              </w:rPr>
            </w:pPr>
            <w:r>
              <w:rPr>
                <w:sz w:val="22"/>
                <w:szCs w:val="22"/>
              </w:rPr>
              <w:t>225 000,00</w:t>
            </w:r>
          </w:p>
        </w:tc>
      </w:tr>
      <w:tr w:rsidR="002319D2" w:rsidRPr="00E45DE4" w14:paraId="6AA464C4" w14:textId="77777777" w:rsidTr="00B57FB6">
        <w:trPr>
          <w:trHeight w:val="339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</w:tcBorders>
          </w:tcPr>
          <w:p w14:paraId="00B277C1" w14:textId="5469F31D" w:rsidR="002319D2" w:rsidRPr="00CC44F5" w:rsidRDefault="002319D2" w:rsidP="002319D2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17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9A8D8DD" w14:textId="32F2CCD5" w:rsidR="002319D2" w:rsidRPr="00C12320" w:rsidRDefault="002319D2" w:rsidP="002319D2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Специальный хлорированный стиральный порошок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14:paraId="3E0874B0" w14:textId="77777777" w:rsidR="002319D2" w:rsidRPr="00E45DE4" w:rsidRDefault="002319D2" w:rsidP="002319D2">
            <w:r w:rsidRPr="00E45DE4">
              <w:rPr>
                <w:b/>
              </w:rPr>
              <w:t>Форма выпуска:</w:t>
            </w:r>
            <w:r w:rsidRPr="00E45DE4">
              <w:t xml:space="preserve"> порошок, гранулы</w:t>
            </w:r>
          </w:p>
          <w:p w14:paraId="657146EC" w14:textId="77777777" w:rsidR="002319D2" w:rsidRDefault="002319D2" w:rsidP="002319D2">
            <w:r w:rsidRPr="00E45DE4">
              <w:rPr>
                <w:b/>
              </w:rPr>
              <w:t>Потребительские свойства</w:t>
            </w:r>
            <w:r w:rsidRPr="00E45DE4">
              <w:t>:</w:t>
            </w:r>
          </w:p>
          <w:p w14:paraId="158261E3" w14:textId="2517220E" w:rsidR="002319D2" w:rsidRDefault="002319D2" w:rsidP="002319D2">
            <w:r>
              <w:t xml:space="preserve">Специальный стиральный порошок, должен обладать усиленным отбеливающим свойством. </w:t>
            </w:r>
          </w:p>
          <w:p w14:paraId="3669B8D1" w14:textId="1C17CAE3" w:rsidR="002319D2" w:rsidRDefault="002319D2" w:rsidP="002319D2">
            <w:r w:rsidRPr="003E7988">
              <w:t>Используется как стиральное средство или добавка для удаления старых, выцветших пятен</w:t>
            </w:r>
            <w:r>
              <w:t>.</w:t>
            </w:r>
          </w:p>
          <w:p w14:paraId="4053B684" w14:textId="716D767A" w:rsidR="002319D2" w:rsidRDefault="002319D2" w:rsidP="002319D2">
            <w:r w:rsidRPr="000246A0">
              <w:t>Подходит для хлопчатобумажных тканей, тканей из хлопка с полиэстером, и др. Подходит для применения в воде любой жесткости.</w:t>
            </w:r>
          </w:p>
          <w:p w14:paraId="01C24580" w14:textId="709A845B" w:rsidR="002319D2" w:rsidRDefault="002319D2" w:rsidP="002319D2">
            <w:r w:rsidRPr="00826A2B">
              <w:t>Хлорированный стиральный порошок</w:t>
            </w:r>
          </w:p>
          <w:p w14:paraId="7B6592F2" w14:textId="43779975" w:rsidR="002319D2" w:rsidRPr="00E45DE4" w:rsidRDefault="002319D2" w:rsidP="002319D2">
            <w:r w:rsidRPr="00227505">
              <w:t xml:space="preserve">Хорошие отбеливающие свойства для удаления тяжело выводимых </w:t>
            </w:r>
            <w:r>
              <w:t xml:space="preserve">застарелых </w:t>
            </w:r>
            <w:r w:rsidRPr="00227505">
              <w:t>пятен кетчупа, чая, кофе, сока</w:t>
            </w:r>
          </w:p>
          <w:p w14:paraId="26A7F078" w14:textId="47E21E29" w:rsidR="002319D2" w:rsidRPr="00AE4EFA" w:rsidRDefault="002319D2" w:rsidP="002319D2">
            <w:r w:rsidRPr="00E45DE4">
              <w:rPr>
                <w:b/>
                <w:bCs/>
              </w:rPr>
              <w:t>Состав:</w:t>
            </w:r>
            <w:r>
              <w:rPr>
                <w:b/>
                <w:bCs/>
              </w:rPr>
              <w:t xml:space="preserve"> </w:t>
            </w:r>
            <w:r w:rsidRPr="00AE4EFA">
              <w:t xml:space="preserve">не менее 5% </w:t>
            </w:r>
            <w:proofErr w:type="spellStart"/>
            <w:r w:rsidRPr="00AE4EFA">
              <w:t>неиногенные</w:t>
            </w:r>
            <w:proofErr w:type="spellEnd"/>
            <w:r w:rsidRPr="00AE4EFA">
              <w:t xml:space="preserve"> ПАВ, 15-30% </w:t>
            </w:r>
            <w:proofErr w:type="spellStart"/>
            <w:r w:rsidRPr="00AE4EFA">
              <w:t>дихлоризоцианурат</w:t>
            </w:r>
            <w:proofErr w:type="spellEnd"/>
            <w:r w:rsidRPr="00AE4EFA">
              <w:t xml:space="preserve"> натрия, дигидрат, 10-15% </w:t>
            </w:r>
            <w:proofErr w:type="spellStart"/>
            <w:r w:rsidRPr="00AE4EFA">
              <w:t>дисиликат</w:t>
            </w:r>
            <w:proofErr w:type="spellEnd"/>
            <w:r w:rsidRPr="00AE4EFA">
              <w:t xml:space="preserve"> натрия, </w:t>
            </w:r>
            <w:proofErr w:type="spellStart"/>
            <w:r w:rsidRPr="00AE4EFA">
              <w:t>Этоксилированный</w:t>
            </w:r>
            <w:proofErr w:type="spellEnd"/>
            <w:r w:rsidRPr="00AE4EFA">
              <w:t xml:space="preserve"> спирт &lt; 3, стабилизаторы.</w:t>
            </w:r>
          </w:p>
          <w:p w14:paraId="13C0FAA5" w14:textId="319A156B" w:rsidR="002319D2" w:rsidRPr="00E45DE4" w:rsidRDefault="002319D2" w:rsidP="002319D2">
            <w:r w:rsidRPr="00E45DE4">
              <w:rPr>
                <w:b/>
                <w:bCs/>
              </w:rPr>
              <w:t>рН продукта</w:t>
            </w:r>
            <w:proofErr w:type="gramStart"/>
            <w:r w:rsidRPr="00E45DE4">
              <w:rPr>
                <w:b/>
                <w:bCs/>
              </w:rPr>
              <w:t xml:space="preserve">: </w:t>
            </w:r>
            <w:r w:rsidRPr="00E45DE4">
              <w:t>Не</w:t>
            </w:r>
            <w:proofErr w:type="gramEnd"/>
            <w:r w:rsidRPr="00E45DE4">
              <w:t xml:space="preserve"> менее </w:t>
            </w:r>
            <w:r>
              <w:t>9</w:t>
            </w:r>
            <w:r w:rsidRPr="00E45DE4">
              <w:t xml:space="preserve"> и не более </w:t>
            </w:r>
            <w:r>
              <w:t>10</w:t>
            </w:r>
          </w:p>
          <w:p w14:paraId="6D5C579E" w14:textId="78AC7679" w:rsidR="002319D2" w:rsidRPr="00E45DE4" w:rsidRDefault="002319D2" w:rsidP="002319D2">
            <w:r w:rsidRPr="00E45DE4">
              <w:rPr>
                <w:b/>
                <w:bCs/>
              </w:rPr>
              <w:t>М</w:t>
            </w:r>
            <w:r>
              <w:rPr>
                <w:b/>
                <w:bCs/>
              </w:rPr>
              <w:t>акси</w:t>
            </w:r>
            <w:r w:rsidRPr="00E45DE4">
              <w:rPr>
                <w:b/>
                <w:bCs/>
              </w:rPr>
              <w:t xml:space="preserve">мальный расход, г/кг сухого белья: </w:t>
            </w:r>
            <w:r w:rsidRPr="00E45DE4">
              <w:t>6 г/кг</w:t>
            </w:r>
          </w:p>
          <w:p w14:paraId="3D948781" w14:textId="26B966C7" w:rsidR="002319D2" w:rsidRPr="00E45DE4" w:rsidRDefault="002319D2" w:rsidP="002319D2">
            <w:pPr>
              <w:rPr>
                <w:b/>
                <w:shd w:val="clear" w:color="auto" w:fill="FFFFFF"/>
              </w:rPr>
            </w:pPr>
            <w:r w:rsidRPr="00E45DE4">
              <w:rPr>
                <w:b/>
                <w:bCs/>
              </w:rPr>
              <w:t xml:space="preserve">Упаковка, вес: </w:t>
            </w:r>
            <w:r>
              <w:t>пластиковое ведро не менее 10 кг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</w:tcPr>
          <w:p w14:paraId="061F306A" w14:textId="6CBF70B9" w:rsidR="002319D2" w:rsidRPr="00E45DE4" w:rsidRDefault="002319D2" w:rsidP="002319D2">
            <w:pPr>
              <w:widowControl w:val="0"/>
            </w:pPr>
            <w:r>
              <w:t>Ведро 10 кг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911019" w14:textId="4D52E250" w:rsidR="002319D2" w:rsidRPr="00A427E1" w:rsidRDefault="002319D2" w:rsidP="002319D2">
            <w:pPr>
              <w:widowControl w:val="0"/>
              <w:snapToGrid w:val="0"/>
              <w:jc w:val="center"/>
              <w:rPr>
                <w:lang w:eastAsia="zh-CN"/>
              </w:rPr>
            </w:pPr>
            <w:r w:rsidRPr="00A427E1">
              <w:rPr>
                <w:color w:val="000000"/>
              </w:rPr>
              <w:t>2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592374C2" w14:textId="118679B7" w:rsidR="002319D2" w:rsidRPr="00E45DE4" w:rsidRDefault="002319D2" w:rsidP="002319D2">
            <w:pPr>
              <w:widowControl w:val="0"/>
              <w:snapToGrid w:val="0"/>
              <w:jc w:val="center"/>
              <w:rPr>
                <w:color w:val="FF0000"/>
                <w:lang w:eastAsia="zh-CN"/>
              </w:rPr>
            </w:pPr>
            <w:r>
              <w:rPr>
                <w:sz w:val="22"/>
                <w:szCs w:val="22"/>
              </w:rPr>
              <w:t>14 466,32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230C" w14:textId="6EF80D50" w:rsidR="002319D2" w:rsidRPr="00E45DE4" w:rsidRDefault="002319D2" w:rsidP="002319D2">
            <w:pPr>
              <w:widowControl w:val="0"/>
              <w:snapToGrid w:val="0"/>
              <w:jc w:val="center"/>
              <w:rPr>
                <w:color w:val="FF0000"/>
                <w:lang w:eastAsia="zh-CN"/>
              </w:rPr>
            </w:pPr>
            <w:r>
              <w:rPr>
                <w:sz w:val="22"/>
                <w:szCs w:val="22"/>
              </w:rPr>
              <w:t>28 932,64</w:t>
            </w:r>
          </w:p>
        </w:tc>
      </w:tr>
      <w:tr w:rsidR="002319D2" w:rsidRPr="00E45DE4" w14:paraId="5D8B45C9" w14:textId="77777777" w:rsidTr="00B57FB6">
        <w:trPr>
          <w:trHeight w:val="339"/>
        </w:trPr>
        <w:tc>
          <w:tcPr>
            <w:tcW w:w="953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7FE2B0DF" w14:textId="77777777" w:rsidR="002319D2" w:rsidRPr="00E45DE4" w:rsidRDefault="002319D2" w:rsidP="002319D2">
            <w:pPr>
              <w:widowControl w:val="0"/>
              <w:snapToGrid w:val="0"/>
              <w:jc w:val="right"/>
              <w:rPr>
                <w:b/>
                <w:bCs/>
                <w:lang w:eastAsia="zh-CN"/>
              </w:rPr>
            </w:pPr>
            <w:r w:rsidRPr="00E45DE4">
              <w:rPr>
                <w:b/>
              </w:rPr>
              <w:t>Итого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37B0" w14:textId="55789C9F" w:rsidR="002319D2" w:rsidRPr="00E45DE4" w:rsidRDefault="00B57FB6" w:rsidP="002319D2">
            <w:pPr>
              <w:jc w:val="right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2 996 246,78</w:t>
            </w:r>
          </w:p>
        </w:tc>
      </w:tr>
    </w:tbl>
    <w:p w14:paraId="2D6F60AE" w14:textId="77777777" w:rsidR="0061232D" w:rsidRPr="00E45DE4" w:rsidRDefault="0061232D">
      <w:pPr>
        <w:ind w:left="2124"/>
      </w:pPr>
    </w:p>
    <w:p w14:paraId="53BB3827" w14:textId="77777777" w:rsidR="00541185" w:rsidRPr="00E45DE4" w:rsidRDefault="00541185" w:rsidP="004E7F0F">
      <w:pPr>
        <w:rPr>
          <w:rStyle w:val="apple-converted-space"/>
        </w:rPr>
      </w:pPr>
    </w:p>
    <w:p w14:paraId="7533450D" w14:textId="77777777" w:rsidR="00541185" w:rsidRPr="00E45DE4" w:rsidRDefault="00541185" w:rsidP="00CA4286">
      <w:pPr>
        <w:jc w:val="center"/>
        <w:rPr>
          <w:rStyle w:val="apple-converted-space"/>
        </w:rPr>
      </w:pPr>
    </w:p>
    <w:p w14:paraId="2EFDDBA2" w14:textId="77777777" w:rsidR="004E7F0F" w:rsidRPr="004E7F0F" w:rsidRDefault="004E7F0F" w:rsidP="004E7F0F">
      <w:pPr>
        <w:shd w:val="clear" w:color="auto" w:fill="FFFFFF"/>
        <w:tabs>
          <w:tab w:val="left" w:pos="0"/>
          <w:tab w:val="left" w:pos="709"/>
        </w:tabs>
      </w:pPr>
      <w:r w:rsidRPr="004E7F0F">
        <w:t xml:space="preserve">Специалист по </w:t>
      </w:r>
      <w:proofErr w:type="gramStart"/>
      <w:r w:rsidRPr="004E7F0F">
        <w:t xml:space="preserve">закупкам:   </w:t>
      </w:r>
      <w:proofErr w:type="gramEnd"/>
      <w:r w:rsidRPr="004E7F0F">
        <w:t xml:space="preserve">                                                              Г.С. </w:t>
      </w:r>
      <w:proofErr w:type="spellStart"/>
      <w:r w:rsidRPr="004E7F0F">
        <w:t>Куадже</w:t>
      </w:r>
      <w:proofErr w:type="spellEnd"/>
      <w:r w:rsidRPr="004E7F0F">
        <w:t xml:space="preserve"> </w:t>
      </w:r>
    </w:p>
    <w:p w14:paraId="5BDFA460" w14:textId="77777777" w:rsidR="004E7F0F" w:rsidRPr="004E7F0F" w:rsidRDefault="004E7F0F" w:rsidP="004E7F0F">
      <w:pPr>
        <w:shd w:val="clear" w:color="auto" w:fill="FFFFFF"/>
        <w:tabs>
          <w:tab w:val="left" w:pos="0"/>
          <w:tab w:val="left" w:pos="709"/>
        </w:tabs>
      </w:pPr>
    </w:p>
    <w:p w14:paraId="2DB1DE81" w14:textId="77777777" w:rsidR="004E7F0F" w:rsidRPr="004E7F0F" w:rsidRDefault="004E7F0F" w:rsidP="004E7F0F">
      <w:pPr>
        <w:shd w:val="clear" w:color="auto" w:fill="FFFFFF"/>
        <w:tabs>
          <w:tab w:val="left" w:pos="0"/>
          <w:tab w:val="left" w:pos="709"/>
        </w:tabs>
      </w:pPr>
      <w:r w:rsidRPr="004E7F0F">
        <w:t>Согласовано:</w:t>
      </w:r>
    </w:p>
    <w:p w14:paraId="1BB1B65C" w14:textId="77777777" w:rsidR="004E7F0F" w:rsidRPr="004E7F0F" w:rsidRDefault="004E7F0F" w:rsidP="004E7F0F">
      <w:pPr>
        <w:shd w:val="clear" w:color="auto" w:fill="FFFFFF"/>
        <w:tabs>
          <w:tab w:val="left" w:pos="0"/>
          <w:tab w:val="left" w:pos="709"/>
        </w:tabs>
      </w:pPr>
      <w:r w:rsidRPr="004E7F0F">
        <w:t>Начальник Управления сервисных услуг                                       М.И. Герасимович</w:t>
      </w:r>
    </w:p>
    <w:p w14:paraId="0BADA371" w14:textId="77777777" w:rsidR="004E7F0F" w:rsidRDefault="004E7F0F" w:rsidP="004E7F0F">
      <w:pPr>
        <w:tabs>
          <w:tab w:val="left" w:pos="709"/>
        </w:tabs>
        <w:jc w:val="both"/>
        <w:rPr>
          <w:rStyle w:val="apple-converted-space"/>
          <w:shd w:val="clear" w:color="auto" w:fill="FFFFFF"/>
        </w:rPr>
      </w:pPr>
    </w:p>
    <w:p w14:paraId="276B7502" w14:textId="22F6BE84" w:rsidR="004E7F0F" w:rsidRPr="004E7F0F" w:rsidRDefault="00D2442A" w:rsidP="004E7F0F">
      <w:pPr>
        <w:tabs>
          <w:tab w:val="left" w:pos="709"/>
        </w:tabs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>Начальник службы размещения и сервиса                                      А.Н. Лебединец</w:t>
      </w:r>
    </w:p>
    <w:p w14:paraId="05749C3B" w14:textId="77777777" w:rsidR="00541185" w:rsidRPr="004E7F0F" w:rsidRDefault="00541185" w:rsidP="004E7F0F">
      <w:pPr>
        <w:rPr>
          <w:rStyle w:val="apple-converted-space"/>
        </w:rPr>
      </w:pPr>
    </w:p>
    <w:p w14:paraId="67CC1F3B" w14:textId="77777777" w:rsidR="00541185" w:rsidRPr="00E45DE4" w:rsidRDefault="00541185" w:rsidP="00CA4286">
      <w:pPr>
        <w:jc w:val="center"/>
        <w:rPr>
          <w:rStyle w:val="apple-converted-space"/>
        </w:rPr>
      </w:pPr>
    </w:p>
    <w:p w14:paraId="7DCD6E71" w14:textId="77777777" w:rsidR="00541185" w:rsidRPr="00E45DE4" w:rsidRDefault="00541185" w:rsidP="00CA4286">
      <w:pPr>
        <w:jc w:val="center"/>
        <w:rPr>
          <w:rStyle w:val="apple-converted-space"/>
        </w:rPr>
      </w:pPr>
    </w:p>
    <w:p w14:paraId="69A3F857" w14:textId="77777777" w:rsidR="00541185" w:rsidRPr="00E45DE4" w:rsidRDefault="00541185" w:rsidP="00CA4286">
      <w:pPr>
        <w:jc w:val="center"/>
        <w:rPr>
          <w:rStyle w:val="apple-converted-space"/>
        </w:rPr>
      </w:pPr>
    </w:p>
    <w:p w14:paraId="55FB5455" w14:textId="77777777" w:rsidR="00541185" w:rsidRPr="00E45DE4" w:rsidRDefault="00541185" w:rsidP="00CA4286">
      <w:pPr>
        <w:jc w:val="center"/>
        <w:rPr>
          <w:rStyle w:val="apple-converted-space"/>
        </w:rPr>
      </w:pPr>
    </w:p>
    <w:p w14:paraId="7AC8F9BF" w14:textId="77777777" w:rsidR="00541185" w:rsidRPr="00E45DE4" w:rsidRDefault="00541185" w:rsidP="00CA4286">
      <w:pPr>
        <w:jc w:val="center"/>
        <w:rPr>
          <w:rStyle w:val="apple-converted-space"/>
        </w:rPr>
      </w:pPr>
    </w:p>
    <w:p w14:paraId="339CAC20" w14:textId="77777777" w:rsidR="00541185" w:rsidRPr="00E45DE4" w:rsidRDefault="00541185" w:rsidP="00CA4286">
      <w:pPr>
        <w:jc w:val="center"/>
        <w:rPr>
          <w:rStyle w:val="apple-converted-space"/>
        </w:rPr>
      </w:pPr>
    </w:p>
    <w:p w14:paraId="5AADBFD4" w14:textId="77777777" w:rsidR="00CA4286" w:rsidRPr="00E45DE4" w:rsidRDefault="00CA4286" w:rsidP="00FC7C5F">
      <w:pPr>
        <w:rPr>
          <w:rStyle w:val="apple-converted-space"/>
        </w:rPr>
      </w:pPr>
    </w:p>
    <w:sectPr w:rsidR="00CA4286" w:rsidRPr="00E45DE4" w:rsidSect="00CA4286">
      <w:headerReference w:type="default" r:id="rId8"/>
      <w:pgSz w:w="11906" w:h="16838"/>
      <w:pgMar w:top="426" w:right="567" w:bottom="28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79FA5" w14:textId="77777777" w:rsidR="00E1350D" w:rsidRDefault="00E1350D">
      <w:r>
        <w:separator/>
      </w:r>
    </w:p>
  </w:endnote>
  <w:endnote w:type="continuationSeparator" w:id="0">
    <w:p w14:paraId="19F34974" w14:textId="77777777" w:rsidR="00E1350D" w:rsidRDefault="00E1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283B2" w14:textId="77777777" w:rsidR="00E1350D" w:rsidRDefault="00E1350D">
      <w:r>
        <w:separator/>
      </w:r>
    </w:p>
  </w:footnote>
  <w:footnote w:type="continuationSeparator" w:id="0">
    <w:p w14:paraId="5C0E23D8" w14:textId="77777777" w:rsidR="00E1350D" w:rsidRDefault="00E13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0250903"/>
      <w:docPartObj>
        <w:docPartGallery w:val="Page Numbers (Top of Page)"/>
        <w:docPartUnique/>
      </w:docPartObj>
    </w:sdtPr>
    <w:sdtContent>
      <w:p w14:paraId="59241106" w14:textId="77777777" w:rsidR="007C5C1D" w:rsidRDefault="00000000">
        <w:pPr>
          <w:pStyle w:val="af2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4AE91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E25E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216250"/>
    <w:multiLevelType w:val="multilevel"/>
    <w:tmpl w:val="DFBA7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DE0ADA"/>
    <w:multiLevelType w:val="multilevel"/>
    <w:tmpl w:val="E7D43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AB70AF4"/>
    <w:multiLevelType w:val="multilevel"/>
    <w:tmpl w:val="A770EF06"/>
    <w:lvl w:ilvl="0">
      <w:start w:val="1"/>
      <w:numFmt w:val="decimal"/>
      <w:pStyle w:val="1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3A923BD"/>
    <w:multiLevelType w:val="multilevel"/>
    <w:tmpl w:val="986AB582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6" w15:restartNumberingAfterBreak="0">
    <w:nsid w:val="3EE34067"/>
    <w:multiLevelType w:val="multilevel"/>
    <w:tmpl w:val="034025FC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7" w15:restartNumberingAfterBreak="0">
    <w:nsid w:val="41563A61"/>
    <w:multiLevelType w:val="multilevel"/>
    <w:tmpl w:val="9618A980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4AD4917"/>
    <w:multiLevelType w:val="hybridMultilevel"/>
    <w:tmpl w:val="78D4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E3A40"/>
    <w:multiLevelType w:val="multilevel"/>
    <w:tmpl w:val="E2EC18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8432E4"/>
    <w:multiLevelType w:val="multilevel"/>
    <w:tmpl w:val="0360BB76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07439676">
    <w:abstractNumId w:val="4"/>
  </w:num>
  <w:num w:numId="2" w16cid:durableId="1763646159">
    <w:abstractNumId w:val="10"/>
  </w:num>
  <w:num w:numId="3" w16cid:durableId="1151169167">
    <w:abstractNumId w:val="7"/>
  </w:num>
  <w:num w:numId="4" w16cid:durableId="1908420713">
    <w:abstractNumId w:val="5"/>
  </w:num>
  <w:num w:numId="5" w16cid:durableId="1816337415">
    <w:abstractNumId w:val="6"/>
  </w:num>
  <w:num w:numId="6" w16cid:durableId="1599367578">
    <w:abstractNumId w:val="3"/>
  </w:num>
  <w:num w:numId="7" w16cid:durableId="1498694028">
    <w:abstractNumId w:val="9"/>
  </w:num>
  <w:num w:numId="8" w16cid:durableId="1578243608">
    <w:abstractNumId w:val="2"/>
  </w:num>
  <w:num w:numId="9" w16cid:durableId="1473210346">
    <w:abstractNumId w:val="8"/>
  </w:num>
  <w:num w:numId="10" w16cid:durableId="236983687">
    <w:abstractNumId w:val="1"/>
  </w:num>
  <w:num w:numId="11" w16cid:durableId="188805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2D"/>
    <w:rsid w:val="00003824"/>
    <w:rsid w:val="0001162C"/>
    <w:rsid w:val="00015E97"/>
    <w:rsid w:val="000246A0"/>
    <w:rsid w:val="0004021B"/>
    <w:rsid w:val="00046C68"/>
    <w:rsid w:val="0007572B"/>
    <w:rsid w:val="00081F9A"/>
    <w:rsid w:val="000A7CE7"/>
    <w:rsid w:val="000B76F2"/>
    <w:rsid w:val="000E09AD"/>
    <w:rsid w:val="00112998"/>
    <w:rsid w:val="00116EB7"/>
    <w:rsid w:val="001470D2"/>
    <w:rsid w:val="001A1283"/>
    <w:rsid w:val="001B1F2C"/>
    <w:rsid w:val="001D51B6"/>
    <w:rsid w:val="001E1378"/>
    <w:rsid w:val="001E6551"/>
    <w:rsid w:val="001F2C02"/>
    <w:rsid w:val="00204D6B"/>
    <w:rsid w:val="00217697"/>
    <w:rsid w:val="0022003C"/>
    <w:rsid w:val="00221D03"/>
    <w:rsid w:val="00227217"/>
    <w:rsid w:val="00227505"/>
    <w:rsid w:val="002319D2"/>
    <w:rsid w:val="002432C2"/>
    <w:rsid w:val="00264944"/>
    <w:rsid w:val="00267190"/>
    <w:rsid w:val="00276884"/>
    <w:rsid w:val="002A7189"/>
    <w:rsid w:val="002B1995"/>
    <w:rsid w:val="002C71D4"/>
    <w:rsid w:val="002D68DC"/>
    <w:rsid w:val="002E03A2"/>
    <w:rsid w:val="0030198F"/>
    <w:rsid w:val="00317B61"/>
    <w:rsid w:val="003247C4"/>
    <w:rsid w:val="0033340D"/>
    <w:rsid w:val="00367629"/>
    <w:rsid w:val="003A3267"/>
    <w:rsid w:val="003B1804"/>
    <w:rsid w:val="003E6C06"/>
    <w:rsid w:val="003E7988"/>
    <w:rsid w:val="003F4002"/>
    <w:rsid w:val="003F5E78"/>
    <w:rsid w:val="0040702E"/>
    <w:rsid w:val="00410B3D"/>
    <w:rsid w:val="004162F4"/>
    <w:rsid w:val="00423E71"/>
    <w:rsid w:val="00437931"/>
    <w:rsid w:val="0045201F"/>
    <w:rsid w:val="00460AAE"/>
    <w:rsid w:val="00475E57"/>
    <w:rsid w:val="004B466B"/>
    <w:rsid w:val="004C11D5"/>
    <w:rsid w:val="004C36CF"/>
    <w:rsid w:val="004D5A47"/>
    <w:rsid w:val="004E7F0F"/>
    <w:rsid w:val="004F2B2E"/>
    <w:rsid w:val="004F4927"/>
    <w:rsid w:val="00505778"/>
    <w:rsid w:val="005237A2"/>
    <w:rsid w:val="00541185"/>
    <w:rsid w:val="00547A0B"/>
    <w:rsid w:val="0057308C"/>
    <w:rsid w:val="00592CCA"/>
    <w:rsid w:val="00593BF5"/>
    <w:rsid w:val="00595564"/>
    <w:rsid w:val="0059563F"/>
    <w:rsid w:val="00596AA5"/>
    <w:rsid w:val="005E575E"/>
    <w:rsid w:val="005F48C6"/>
    <w:rsid w:val="005F68C7"/>
    <w:rsid w:val="00600DB3"/>
    <w:rsid w:val="006067BB"/>
    <w:rsid w:val="0061232D"/>
    <w:rsid w:val="00624011"/>
    <w:rsid w:val="006345BC"/>
    <w:rsid w:val="006462C1"/>
    <w:rsid w:val="00647ECE"/>
    <w:rsid w:val="006A471B"/>
    <w:rsid w:val="006A7E5E"/>
    <w:rsid w:val="006C05EA"/>
    <w:rsid w:val="006E070B"/>
    <w:rsid w:val="007001A0"/>
    <w:rsid w:val="00730AD9"/>
    <w:rsid w:val="00735809"/>
    <w:rsid w:val="00747B2E"/>
    <w:rsid w:val="0077772A"/>
    <w:rsid w:val="007A0E84"/>
    <w:rsid w:val="007A4F6C"/>
    <w:rsid w:val="007C4FFD"/>
    <w:rsid w:val="007C5C1D"/>
    <w:rsid w:val="007C755D"/>
    <w:rsid w:val="008244AB"/>
    <w:rsid w:val="00826A2B"/>
    <w:rsid w:val="008340EB"/>
    <w:rsid w:val="00837730"/>
    <w:rsid w:val="008402B6"/>
    <w:rsid w:val="00840F89"/>
    <w:rsid w:val="0085493D"/>
    <w:rsid w:val="00871C14"/>
    <w:rsid w:val="008C5E90"/>
    <w:rsid w:val="008D1713"/>
    <w:rsid w:val="009004E3"/>
    <w:rsid w:val="00931D9E"/>
    <w:rsid w:val="0093634F"/>
    <w:rsid w:val="00953ADF"/>
    <w:rsid w:val="00954B0C"/>
    <w:rsid w:val="00960D34"/>
    <w:rsid w:val="009738CF"/>
    <w:rsid w:val="00983102"/>
    <w:rsid w:val="00995E01"/>
    <w:rsid w:val="009D7B96"/>
    <w:rsid w:val="009E4658"/>
    <w:rsid w:val="009E548F"/>
    <w:rsid w:val="009F4F0D"/>
    <w:rsid w:val="00A00BFD"/>
    <w:rsid w:val="00A110E3"/>
    <w:rsid w:val="00A41AB8"/>
    <w:rsid w:val="00A427E1"/>
    <w:rsid w:val="00A47476"/>
    <w:rsid w:val="00A57CC9"/>
    <w:rsid w:val="00A6102B"/>
    <w:rsid w:val="00AC0AEC"/>
    <w:rsid w:val="00AD3A45"/>
    <w:rsid w:val="00AD7897"/>
    <w:rsid w:val="00AE4EFA"/>
    <w:rsid w:val="00B31185"/>
    <w:rsid w:val="00B57FB6"/>
    <w:rsid w:val="00B62E78"/>
    <w:rsid w:val="00B63334"/>
    <w:rsid w:val="00B7230B"/>
    <w:rsid w:val="00B734B4"/>
    <w:rsid w:val="00B77A96"/>
    <w:rsid w:val="00C12320"/>
    <w:rsid w:val="00C42ACA"/>
    <w:rsid w:val="00C52BF2"/>
    <w:rsid w:val="00C5416A"/>
    <w:rsid w:val="00C866A1"/>
    <w:rsid w:val="00C87AC3"/>
    <w:rsid w:val="00CA0F77"/>
    <w:rsid w:val="00CA4286"/>
    <w:rsid w:val="00CC4183"/>
    <w:rsid w:val="00CC44F5"/>
    <w:rsid w:val="00CE5F9A"/>
    <w:rsid w:val="00D14F17"/>
    <w:rsid w:val="00D2442A"/>
    <w:rsid w:val="00D84F74"/>
    <w:rsid w:val="00DA1482"/>
    <w:rsid w:val="00DB1CCF"/>
    <w:rsid w:val="00DB3376"/>
    <w:rsid w:val="00DC25E3"/>
    <w:rsid w:val="00DC2A3B"/>
    <w:rsid w:val="00DD241B"/>
    <w:rsid w:val="00E112AE"/>
    <w:rsid w:val="00E1350D"/>
    <w:rsid w:val="00E35A07"/>
    <w:rsid w:val="00E45DE4"/>
    <w:rsid w:val="00E46BFF"/>
    <w:rsid w:val="00E60415"/>
    <w:rsid w:val="00E60A37"/>
    <w:rsid w:val="00E6148E"/>
    <w:rsid w:val="00E707B2"/>
    <w:rsid w:val="00EB1E16"/>
    <w:rsid w:val="00EC5876"/>
    <w:rsid w:val="00EE243C"/>
    <w:rsid w:val="00F32C58"/>
    <w:rsid w:val="00F51888"/>
    <w:rsid w:val="00F645D5"/>
    <w:rsid w:val="00F71DAB"/>
    <w:rsid w:val="00F81028"/>
    <w:rsid w:val="00F90866"/>
    <w:rsid w:val="00F92408"/>
    <w:rsid w:val="00FB5BBE"/>
    <w:rsid w:val="00FC4BD1"/>
    <w:rsid w:val="00FC7C5F"/>
    <w:rsid w:val="00FD60D0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ACF43"/>
  <w15:docId w15:val="{A707CEA6-324B-42C6-BC48-59379818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B52B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0B52B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D2744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D27443"/>
    <w:rPr>
      <w:rFonts w:cs="Times New Roman"/>
      <w:vertAlign w:val="superscript"/>
    </w:rPr>
  </w:style>
  <w:style w:type="character" w:customStyle="1" w:styleId="-">
    <w:name w:val="Интернет-ссылка"/>
    <w:rsid w:val="003774DB"/>
    <w:rPr>
      <w:color w:val="000080"/>
      <w:u w:val="single"/>
    </w:rPr>
  </w:style>
  <w:style w:type="character" w:customStyle="1" w:styleId="Bodytext">
    <w:name w:val="Body text_"/>
    <w:link w:val="10"/>
    <w:qFormat/>
    <w:rsid w:val="00B35E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 (2)_"/>
    <w:link w:val="Bodytext20"/>
    <w:qFormat/>
    <w:rsid w:val="00B35EB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5">
    <w:name w:val="Основной текст Знак"/>
    <w:basedOn w:val="a0"/>
    <w:qFormat/>
    <w:rsid w:val="00B35EB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a0"/>
    <w:uiPriority w:val="99"/>
    <w:qFormat/>
    <w:rsid w:val="00B35EBE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hps">
    <w:name w:val="hps"/>
    <w:basedOn w:val="a0"/>
    <w:qFormat/>
    <w:rsid w:val="00B35EBE"/>
  </w:style>
  <w:style w:type="character" w:customStyle="1" w:styleId="a6">
    <w:name w:val="Текст выноски Знак"/>
    <w:basedOn w:val="a0"/>
    <w:uiPriority w:val="99"/>
    <w:semiHidden/>
    <w:qFormat/>
    <w:rsid w:val="007A37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8A0A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985CBD"/>
  </w:style>
  <w:style w:type="character" w:customStyle="1" w:styleId="a8">
    <w:name w:val="Нижний колонтитул Знак"/>
    <w:basedOn w:val="a0"/>
    <w:uiPriority w:val="99"/>
    <w:qFormat/>
    <w:rsid w:val="00985CBD"/>
  </w:style>
  <w:style w:type="character" w:customStyle="1" w:styleId="apple-converted-space">
    <w:name w:val="apple-converted-space"/>
    <w:basedOn w:val="a0"/>
    <w:qFormat/>
    <w:rsid w:val="00265F5D"/>
  </w:style>
  <w:style w:type="character" w:customStyle="1" w:styleId="10">
    <w:name w:val="Заголовок 1 Знак"/>
    <w:basedOn w:val="a0"/>
    <w:link w:val="Bodytext"/>
    <w:qFormat/>
    <w:rsid w:val="000B52BF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qFormat/>
    <w:rsid w:val="000B52BF"/>
    <w:rPr>
      <w:rFonts w:ascii="Arial" w:eastAsia="Times New Roman" w:hAnsi="Arial" w:cs="Arial"/>
      <w:b/>
      <w:bCs/>
      <w:sz w:val="24"/>
      <w:szCs w:val="26"/>
      <w:lang w:eastAsia="zh-CN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B35EBE"/>
    <w:pPr>
      <w:jc w:val="both"/>
    </w:pPr>
    <w:rPr>
      <w:sz w:val="20"/>
      <w:szCs w:val="20"/>
      <w:lang w:val="x-none" w:eastAsia="x-none"/>
    </w:rPr>
  </w:style>
  <w:style w:type="paragraph" w:styleId="ab">
    <w:name w:val="List"/>
    <w:basedOn w:val="aa"/>
    <w:rsid w:val="003774DB"/>
    <w:pPr>
      <w:spacing w:after="140" w:line="276" w:lineRule="auto"/>
      <w:jc w:val="left"/>
    </w:pPr>
    <w:rPr>
      <w:rFonts w:asciiTheme="minorHAnsi" w:eastAsiaTheme="minorHAnsi" w:hAnsiTheme="minorHAnsi" w:cs="Mangal"/>
      <w:sz w:val="22"/>
      <w:szCs w:val="22"/>
      <w:lang w:val="ru-RU" w:eastAsia="en-US"/>
    </w:rPr>
  </w:style>
  <w:style w:type="paragraph" w:styleId="ac">
    <w:name w:val="caption"/>
    <w:basedOn w:val="a"/>
    <w:qFormat/>
    <w:rsid w:val="003774DB"/>
    <w:pPr>
      <w:suppressLineNumbers/>
      <w:spacing w:before="120" w:after="120" w:line="259" w:lineRule="auto"/>
    </w:pPr>
    <w:rPr>
      <w:rFonts w:asciiTheme="minorHAnsi" w:eastAsiaTheme="minorHAnsi" w:hAnsiTheme="minorHAnsi" w:cs="Mangal"/>
      <w:i/>
      <w:iCs/>
      <w:lang w:eastAsia="en-US"/>
    </w:rPr>
  </w:style>
  <w:style w:type="paragraph" w:styleId="ad">
    <w:name w:val="index heading"/>
    <w:basedOn w:val="a"/>
    <w:qFormat/>
    <w:rsid w:val="003774DB"/>
    <w:pPr>
      <w:suppressLineNumbers/>
      <w:spacing w:after="160" w:line="259" w:lineRule="auto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customStyle="1" w:styleId="newncpi">
    <w:name w:val="newncpi"/>
    <w:basedOn w:val="a"/>
    <w:qFormat/>
    <w:rsid w:val="00D27443"/>
    <w:pPr>
      <w:ind w:firstLine="567"/>
      <w:jc w:val="both"/>
    </w:pPr>
  </w:style>
  <w:style w:type="paragraph" w:customStyle="1" w:styleId="ConsPlusNonformat">
    <w:name w:val="ConsPlusNonformat"/>
    <w:uiPriority w:val="99"/>
    <w:qFormat/>
    <w:rsid w:val="00D27443"/>
    <w:rPr>
      <w:rFonts w:ascii="Courier New" w:eastAsia="Times New Roman" w:hAnsi="Courier New" w:cs="Courier New"/>
      <w:sz w:val="20"/>
      <w:szCs w:val="20"/>
    </w:rPr>
  </w:style>
  <w:style w:type="paragraph" w:styleId="ae">
    <w:name w:val="footnote text"/>
    <w:basedOn w:val="a"/>
    <w:uiPriority w:val="99"/>
    <w:semiHidden/>
    <w:unhideWhenUsed/>
    <w:rsid w:val="00D27443"/>
    <w:pPr>
      <w:ind w:firstLine="709"/>
      <w:jc w:val="both"/>
    </w:pPr>
    <w:rPr>
      <w:sz w:val="20"/>
      <w:szCs w:val="20"/>
      <w:lang w:val="x-none" w:eastAsia="en-US"/>
    </w:rPr>
  </w:style>
  <w:style w:type="paragraph" w:customStyle="1" w:styleId="11">
    <w:name w:val="Основной текст1"/>
    <w:basedOn w:val="a"/>
    <w:qFormat/>
    <w:rsid w:val="00B35EBE"/>
    <w:pPr>
      <w:shd w:val="clear" w:color="auto" w:fill="FFFFFF"/>
      <w:spacing w:line="278" w:lineRule="exact"/>
      <w:jc w:val="both"/>
    </w:pPr>
    <w:rPr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qFormat/>
    <w:rsid w:val="00B35EBE"/>
    <w:pPr>
      <w:shd w:val="clear" w:color="auto" w:fill="FFFFFF"/>
      <w:spacing w:line="274" w:lineRule="exact"/>
      <w:ind w:firstLine="720"/>
      <w:jc w:val="both"/>
    </w:pPr>
    <w:rPr>
      <w:lang w:eastAsia="en-US"/>
    </w:rPr>
  </w:style>
  <w:style w:type="paragraph" w:styleId="HTML0">
    <w:name w:val="HTML Preformatted"/>
    <w:basedOn w:val="a"/>
    <w:uiPriority w:val="99"/>
    <w:qFormat/>
    <w:rsid w:val="00B35E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ar-SA"/>
    </w:rPr>
  </w:style>
  <w:style w:type="paragraph" w:styleId="af">
    <w:name w:val="Balloon Text"/>
    <w:basedOn w:val="a"/>
    <w:uiPriority w:val="99"/>
    <w:semiHidden/>
    <w:unhideWhenUsed/>
    <w:qFormat/>
    <w:rsid w:val="007A37D1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qFormat/>
    <w:rsid w:val="00670FC5"/>
    <w:pPr>
      <w:ind w:firstLine="567"/>
      <w:jc w:val="both"/>
    </w:pPr>
  </w:style>
  <w:style w:type="paragraph" w:styleId="af0">
    <w:name w:val="List Paragraph"/>
    <w:basedOn w:val="a"/>
    <w:uiPriority w:val="34"/>
    <w:qFormat/>
    <w:rsid w:val="00245F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0">
    <w:name w:val="Body Text Indent 2"/>
    <w:basedOn w:val="a"/>
    <w:uiPriority w:val="99"/>
    <w:semiHidden/>
    <w:unhideWhenUsed/>
    <w:qFormat/>
    <w:rsid w:val="008A0A27"/>
    <w:pPr>
      <w:spacing w:after="120" w:line="480" w:lineRule="auto"/>
      <w:ind w:left="283"/>
    </w:p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985C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footer"/>
    <w:basedOn w:val="a"/>
    <w:uiPriority w:val="99"/>
    <w:unhideWhenUsed/>
    <w:rsid w:val="00985C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65F5D"/>
    <w:pPr>
      <w:widowControl w:val="0"/>
      <w:spacing w:before="104"/>
      <w:ind w:left="162"/>
    </w:pPr>
    <w:rPr>
      <w:rFonts w:ascii="Calibri" w:eastAsia="Calibri" w:hAnsi="Calibri" w:cs="Calibri"/>
      <w:sz w:val="22"/>
      <w:szCs w:val="22"/>
      <w:lang w:bidi="ru-RU"/>
    </w:rPr>
  </w:style>
  <w:style w:type="paragraph" w:styleId="af4">
    <w:name w:val="Normal (Web)"/>
    <w:basedOn w:val="a"/>
    <w:uiPriority w:val="99"/>
    <w:unhideWhenUsed/>
    <w:qFormat/>
    <w:rsid w:val="000E7E8D"/>
    <w:pPr>
      <w:spacing w:beforeAutospacing="1" w:afterAutospacing="1"/>
    </w:pPr>
  </w:style>
  <w:style w:type="paragraph" w:customStyle="1" w:styleId="Default">
    <w:name w:val="Default"/>
    <w:qFormat/>
    <w:rsid w:val="009A4D3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qFormat/>
    <w:rsid w:val="00CC6132"/>
    <w:pPr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f5">
    <w:name w:val="Содержимое таблицы"/>
    <w:basedOn w:val="a"/>
    <w:qFormat/>
    <w:rsid w:val="003774DB"/>
    <w:pPr>
      <w:suppressLineNumbers/>
      <w:textAlignment w:val="baseline"/>
    </w:pPr>
    <w:rPr>
      <w:kern w:val="2"/>
      <w:lang w:eastAsia="zh-CN"/>
    </w:rPr>
  </w:style>
  <w:style w:type="paragraph" w:customStyle="1" w:styleId="12">
    <w:name w:val="Заголовок1"/>
    <w:basedOn w:val="a"/>
    <w:next w:val="aa"/>
    <w:qFormat/>
    <w:rsid w:val="003774DB"/>
    <w:pPr>
      <w:keepNext/>
      <w:spacing w:before="240" w:after="120" w:line="259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13">
    <w:name w:val="index 1"/>
    <w:basedOn w:val="a"/>
    <w:next w:val="a"/>
    <w:autoRedefine/>
    <w:uiPriority w:val="99"/>
    <w:semiHidden/>
    <w:unhideWhenUsed/>
    <w:qFormat/>
    <w:rsid w:val="003774DB"/>
    <w:pPr>
      <w:ind w:left="240" w:hanging="240"/>
    </w:pPr>
  </w:style>
  <w:style w:type="paragraph" w:customStyle="1" w:styleId="af6">
    <w:name w:val="Заголовок таблицы"/>
    <w:basedOn w:val="af5"/>
    <w:qFormat/>
    <w:rsid w:val="003774DB"/>
    <w:pPr>
      <w:widowControl w:val="0"/>
      <w:spacing w:after="160" w:line="259" w:lineRule="auto"/>
      <w:jc w:val="center"/>
      <w:textAlignment w:val="auto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paragraph" w:customStyle="1" w:styleId="ConsNonformat">
    <w:name w:val="ConsNonformat"/>
    <w:qFormat/>
    <w:rsid w:val="000B52BF"/>
    <w:pPr>
      <w:widowControl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styleId="af7">
    <w:name w:val="No Spacing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8">
    <w:name w:val="Table Grid"/>
    <w:basedOn w:val="a1"/>
    <w:uiPriority w:val="59"/>
    <w:rsid w:val="00FC1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basedOn w:val="a0"/>
    <w:uiPriority w:val="20"/>
    <w:qFormat/>
    <w:rsid w:val="0045201F"/>
    <w:rPr>
      <w:i/>
      <w:iCs/>
    </w:rPr>
  </w:style>
  <w:style w:type="character" w:customStyle="1" w:styleId="piname">
    <w:name w:val="p_i_name"/>
    <w:basedOn w:val="a0"/>
    <w:rsid w:val="0045201F"/>
  </w:style>
  <w:style w:type="character" w:customStyle="1" w:styleId="pivalue">
    <w:name w:val="p_i_value"/>
    <w:basedOn w:val="a0"/>
    <w:rsid w:val="0045201F"/>
  </w:style>
  <w:style w:type="character" w:styleId="afa">
    <w:name w:val="Hyperlink"/>
    <w:basedOn w:val="a0"/>
    <w:uiPriority w:val="99"/>
    <w:unhideWhenUsed/>
    <w:rsid w:val="007C755D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C7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CB75F-81E9-432E-8D37-62D07F5A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dc:description/>
  <cp:lastModifiedBy>Ирина Митрошина</cp:lastModifiedBy>
  <cp:revision>89</cp:revision>
  <cp:lastPrinted>2026-08-25T08:55:00Z</cp:lastPrinted>
  <dcterms:created xsi:type="dcterms:W3CDTF">2025-07-23T12:52:00Z</dcterms:created>
  <dcterms:modified xsi:type="dcterms:W3CDTF">2026-08-25T09:58:00Z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